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085365" w14:textId="77777777" w:rsidR="00A30B5E" w:rsidRPr="00411027" w:rsidRDefault="00A30B5E" w:rsidP="00721205">
      <w:pPr>
        <w:spacing w:after="0" w:line="240" w:lineRule="auto"/>
        <w:jc w:val="center"/>
        <w:rPr>
          <w:rFonts w:ascii="Times New Roman" w:hAnsi="Times New Roman" w:cs="Times New Roman"/>
        </w:rPr>
      </w:pPr>
      <w:r w:rsidRPr="00411027">
        <w:rPr>
          <w:rFonts w:ascii="Times New Roman" w:hAnsi="Times New Roman" w:cs="Times New Roman"/>
        </w:rPr>
        <w:t>OBRAZLOŽENJE</w:t>
      </w:r>
    </w:p>
    <w:p w14:paraId="4F198EDD" w14:textId="7A3C59D6" w:rsidR="00A30B5E" w:rsidRDefault="00A30B5E" w:rsidP="00721205">
      <w:pPr>
        <w:spacing w:after="0" w:line="240" w:lineRule="auto"/>
        <w:jc w:val="center"/>
        <w:rPr>
          <w:rFonts w:ascii="Times New Roman" w:hAnsi="Times New Roman" w:cs="Times New Roman"/>
        </w:rPr>
      </w:pPr>
      <w:r w:rsidRPr="00411027">
        <w:rPr>
          <w:rFonts w:ascii="Times New Roman" w:hAnsi="Times New Roman" w:cs="Times New Roman"/>
        </w:rPr>
        <w:t xml:space="preserve">Prijedloga </w:t>
      </w:r>
      <w:r>
        <w:rPr>
          <w:rFonts w:ascii="Times New Roman" w:hAnsi="Times New Roman" w:cs="Times New Roman"/>
        </w:rPr>
        <w:t>Odluke o</w:t>
      </w:r>
      <w:r w:rsidRPr="00411027">
        <w:rPr>
          <w:rFonts w:ascii="Times New Roman" w:hAnsi="Times New Roman" w:cs="Times New Roman"/>
        </w:rPr>
        <w:t xml:space="preserve"> Savjetu mladih Grada Opatije </w:t>
      </w:r>
    </w:p>
    <w:p w14:paraId="45A206F2" w14:textId="77777777" w:rsidR="00721205" w:rsidRDefault="00721205" w:rsidP="00721205">
      <w:pPr>
        <w:spacing w:after="0" w:line="240" w:lineRule="auto"/>
        <w:contextualSpacing/>
        <w:rPr>
          <w:rFonts w:ascii="Times New Roman" w:hAnsi="Times New Roman" w:cs="Times New Roman"/>
        </w:rPr>
      </w:pPr>
    </w:p>
    <w:p w14:paraId="1829702C" w14:textId="77777777" w:rsidR="00BB0DA1" w:rsidRDefault="00BB0DA1" w:rsidP="00721205">
      <w:pPr>
        <w:spacing w:after="0" w:line="240" w:lineRule="auto"/>
        <w:contextualSpacing/>
        <w:rPr>
          <w:rFonts w:ascii="Times New Roman" w:hAnsi="Times New Roman" w:cs="Times New Roman"/>
          <w:b/>
          <w:bCs/>
        </w:rPr>
      </w:pPr>
    </w:p>
    <w:p w14:paraId="228A8CB4" w14:textId="5965242B" w:rsidR="00A30B5E" w:rsidRPr="00BB0DA1" w:rsidRDefault="00A30B5E" w:rsidP="00721205">
      <w:pPr>
        <w:spacing w:after="0" w:line="240" w:lineRule="auto"/>
        <w:contextualSpacing/>
        <w:rPr>
          <w:rFonts w:ascii="Times New Roman" w:hAnsi="Times New Roman" w:cs="Times New Roman"/>
          <w:b/>
          <w:bCs/>
        </w:rPr>
      </w:pPr>
      <w:r w:rsidRPr="00BB0DA1">
        <w:rPr>
          <w:rFonts w:ascii="Times New Roman" w:hAnsi="Times New Roman" w:cs="Times New Roman"/>
          <w:b/>
          <w:bCs/>
        </w:rPr>
        <w:t>PRAVNI OSNOV ZA DONOŠENJE ODLUKE</w:t>
      </w:r>
    </w:p>
    <w:p w14:paraId="0C1EEF57" w14:textId="77777777" w:rsidR="00721205" w:rsidRPr="00BB0DA1" w:rsidRDefault="00721205" w:rsidP="00721205">
      <w:pPr>
        <w:spacing w:after="0" w:line="240" w:lineRule="auto"/>
        <w:contextualSpacing/>
        <w:rPr>
          <w:rFonts w:ascii="Times New Roman" w:hAnsi="Times New Roman" w:cs="Times New Roman"/>
          <w:b/>
          <w:bCs/>
        </w:rPr>
      </w:pPr>
    </w:p>
    <w:p w14:paraId="384495C1" w14:textId="032191DA" w:rsidR="00A30B5E" w:rsidRPr="00BB0DA1" w:rsidRDefault="00A30B5E" w:rsidP="00721205">
      <w:p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 xml:space="preserve">Odluka o Savjetu mladih Grada Opatije donosi se sukladno odredbama </w:t>
      </w:r>
      <w:r w:rsidR="00721205" w:rsidRPr="00BB0DA1">
        <w:rPr>
          <w:rFonts w:ascii="Times New Roman" w:eastAsia="Times New Roman" w:hAnsi="Times New Roman" w:cs="Times New Roman"/>
          <w:kern w:val="0"/>
          <w:lang w:eastAsia="en-GB"/>
          <w14:ligatures w14:val="none"/>
        </w:rPr>
        <w:t xml:space="preserve">članka </w:t>
      </w:r>
      <w:r w:rsidR="00721205" w:rsidRPr="00BB0DA1">
        <w:rPr>
          <w:rFonts w:ascii="Times New Roman" w:hAnsi="Times New Roman" w:cs="Times New Roman"/>
        </w:rPr>
        <w:t>6. stavka 2. Zakona o savjetima mladih („Narodne novine” broj 41/14 i 83/23)</w:t>
      </w:r>
      <w:r w:rsidRPr="00BB0DA1">
        <w:rPr>
          <w:rFonts w:ascii="Times New Roman" w:eastAsia="Times New Roman" w:hAnsi="Times New Roman" w:cs="Times New Roman"/>
          <w:kern w:val="0"/>
          <w:lang w:eastAsia="en-GB"/>
          <w14:ligatures w14:val="none"/>
        </w:rPr>
        <w:t xml:space="preserve">, koji propisuje obvezu jedinica lokalne i područne (regionalne) samouprave da odlukom predstavničkog tijela osnuju </w:t>
      </w:r>
      <w:r w:rsidR="00E272C6" w:rsidRPr="00BB0DA1">
        <w:rPr>
          <w:rFonts w:ascii="Times New Roman" w:eastAsia="Times New Roman" w:hAnsi="Times New Roman" w:cs="Times New Roman"/>
          <w:kern w:val="0"/>
          <w:lang w:eastAsia="en-GB"/>
          <w14:ligatures w14:val="none"/>
        </w:rPr>
        <w:t>S</w:t>
      </w:r>
      <w:r w:rsidRPr="00BB0DA1">
        <w:rPr>
          <w:rFonts w:ascii="Times New Roman" w:eastAsia="Times New Roman" w:hAnsi="Times New Roman" w:cs="Times New Roman"/>
          <w:kern w:val="0"/>
          <w:lang w:eastAsia="en-GB"/>
          <w14:ligatures w14:val="none"/>
        </w:rPr>
        <w:t>avjet mladih kao savjetodavno tijelo koje promiče i zagovara prava, potrebe i interese mladih.</w:t>
      </w:r>
    </w:p>
    <w:p w14:paraId="3A31E814" w14:textId="77777777" w:rsidR="00A30B5E" w:rsidRPr="00BB0DA1" w:rsidRDefault="00A30B5E" w:rsidP="00721205">
      <w:p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Također, donošenje ove Odluke temelji se na članku 29. Statuta Grada Opatije („Službene novine Primorsko-goranske županije“ broj 49/23), kojim je propisana nadležnost Gradskog vijeća za donošenje općih akata kojima se uređuju pitanja iz samoupravnog djelokruga Grada.</w:t>
      </w:r>
    </w:p>
    <w:p w14:paraId="27A10E60" w14:textId="77777777" w:rsidR="00A30B5E" w:rsidRPr="00BB0DA1" w:rsidRDefault="00A30B5E" w:rsidP="00721205">
      <w:pPr>
        <w:spacing w:after="0" w:line="240" w:lineRule="auto"/>
        <w:contextualSpacing/>
        <w:rPr>
          <w:rFonts w:ascii="Times New Roman" w:hAnsi="Times New Roman" w:cs="Times New Roman"/>
        </w:rPr>
      </w:pPr>
    </w:p>
    <w:p w14:paraId="68B13ACF" w14:textId="77777777" w:rsidR="00A30B5E" w:rsidRPr="00BB0DA1" w:rsidRDefault="00A30B5E" w:rsidP="00721205">
      <w:pPr>
        <w:spacing w:after="0" w:line="240" w:lineRule="auto"/>
        <w:contextualSpacing/>
        <w:jc w:val="both"/>
        <w:rPr>
          <w:rFonts w:ascii="Times New Roman" w:hAnsi="Times New Roman" w:cs="Times New Roman"/>
          <w:b/>
          <w:bCs/>
        </w:rPr>
      </w:pPr>
      <w:r w:rsidRPr="00BB0DA1">
        <w:rPr>
          <w:rFonts w:ascii="Times New Roman" w:hAnsi="Times New Roman" w:cs="Times New Roman"/>
          <w:b/>
          <w:bCs/>
        </w:rPr>
        <w:t xml:space="preserve">ANALIZA STANJA </w:t>
      </w:r>
    </w:p>
    <w:p w14:paraId="702BD332" w14:textId="77777777" w:rsidR="00721205" w:rsidRPr="00BB0DA1" w:rsidRDefault="00721205" w:rsidP="00721205">
      <w:pPr>
        <w:spacing w:after="0" w:line="240" w:lineRule="auto"/>
        <w:contextualSpacing/>
        <w:jc w:val="both"/>
        <w:rPr>
          <w:rFonts w:ascii="Times New Roman" w:hAnsi="Times New Roman" w:cs="Times New Roman"/>
          <w:b/>
          <w:bCs/>
        </w:rPr>
      </w:pPr>
    </w:p>
    <w:p w14:paraId="722A1168" w14:textId="1B4405E9" w:rsidR="00A30B5E" w:rsidRPr="00BB0DA1" w:rsidRDefault="003D6ED3" w:rsidP="00721205">
      <w:pPr>
        <w:spacing w:after="0" w:line="240" w:lineRule="auto"/>
        <w:contextualSpacing/>
        <w:jc w:val="both"/>
        <w:rPr>
          <w:rFonts w:ascii="Times New Roman" w:hAnsi="Times New Roman" w:cs="Times New Roman"/>
        </w:rPr>
      </w:pPr>
      <w:r w:rsidRPr="00BB0DA1">
        <w:rPr>
          <w:rFonts w:ascii="Times New Roman" w:hAnsi="Times New Roman" w:cs="Times New Roman"/>
        </w:rPr>
        <w:t xml:space="preserve">Grad Opatija osnovao je Savjet mladih Odlukom o Savjetu mladih Grada Opatije („Službene novine Primorsko-goranske županije“ broj 8/16) koja je još uvijek na snazi. Činjenica je također da je posljednjem savjetu mladih čiju su članovi izabrani sukladno odredbama iste Odluke, krajem 2024. godine istekao mandat. </w:t>
      </w:r>
    </w:p>
    <w:p w14:paraId="629DA26B" w14:textId="77777777" w:rsidR="00BB0DA1" w:rsidRPr="00BB0DA1" w:rsidRDefault="003D6ED3" w:rsidP="00721205">
      <w:pPr>
        <w:spacing w:after="0" w:line="240" w:lineRule="auto"/>
        <w:contextualSpacing/>
        <w:jc w:val="both"/>
        <w:rPr>
          <w:rFonts w:ascii="Times New Roman" w:hAnsi="Times New Roman" w:cs="Times New Roman"/>
        </w:rPr>
      </w:pPr>
      <w:r w:rsidRPr="00BB0DA1">
        <w:rPr>
          <w:rFonts w:ascii="Times New Roman" w:hAnsi="Times New Roman" w:cs="Times New Roman"/>
        </w:rPr>
        <w:t xml:space="preserve">U međuvremenu su, u srpnju 2023. godine, stupile na snagu izmjene Zakona o savjetima mladih („Narodne novine“ broj 83/23) koje su donijele određene promjene vezane uz izbor članova te rad savjeta mladih radi kojih dosadašnja Odluka o Savjetu mladih Grada Opatije više ne odgovara važećem zakonodavnom okviru. </w:t>
      </w:r>
    </w:p>
    <w:p w14:paraId="41B4EB2F" w14:textId="0A0521A8" w:rsidR="003D6ED3" w:rsidRPr="00BB0DA1" w:rsidRDefault="003D6ED3" w:rsidP="00721205">
      <w:pPr>
        <w:spacing w:after="0" w:line="240" w:lineRule="auto"/>
        <w:contextualSpacing/>
        <w:jc w:val="both"/>
        <w:rPr>
          <w:rFonts w:ascii="Times New Roman" w:hAnsi="Times New Roman" w:cs="Times New Roman"/>
          <w:strike/>
        </w:rPr>
      </w:pPr>
      <w:r w:rsidRPr="00BB0DA1">
        <w:rPr>
          <w:rFonts w:ascii="Times New Roman" w:hAnsi="Times New Roman" w:cs="Times New Roman"/>
        </w:rPr>
        <w:t>Temeljem odredbi Zakona o savjetima mladih prema kojima se mandat savjetima mladih veže uz manda</w:t>
      </w:r>
      <w:r w:rsidR="00721205" w:rsidRPr="00BB0DA1">
        <w:rPr>
          <w:rFonts w:ascii="Times New Roman" w:hAnsi="Times New Roman" w:cs="Times New Roman"/>
        </w:rPr>
        <w:t>t</w:t>
      </w:r>
      <w:r w:rsidRPr="00BB0DA1">
        <w:rPr>
          <w:rFonts w:ascii="Times New Roman" w:hAnsi="Times New Roman" w:cs="Times New Roman"/>
        </w:rPr>
        <w:t xml:space="preserve"> članova predstavničkih tijela, u skladu s tumačenjem nadležnog ministarstva, predlaže se donošenje nove Odluke, a ne izmjene i dopune postojeće.</w:t>
      </w:r>
      <w:r w:rsidR="0066597F" w:rsidRPr="00BB0DA1">
        <w:rPr>
          <w:rFonts w:ascii="Times New Roman" w:hAnsi="Times New Roman" w:cs="Times New Roman"/>
        </w:rPr>
        <w:t xml:space="preserve"> Prema</w:t>
      </w:r>
      <w:r w:rsidR="00721205" w:rsidRPr="00BB0DA1">
        <w:rPr>
          <w:rFonts w:ascii="Times New Roman" w:hAnsi="Times New Roman" w:cs="Times New Roman"/>
        </w:rPr>
        <w:t xml:space="preserve"> tumačenju </w:t>
      </w:r>
      <w:r w:rsidRPr="00BB0DA1">
        <w:rPr>
          <w:rFonts w:ascii="Times New Roman" w:hAnsi="Times New Roman" w:cs="Times New Roman"/>
        </w:rPr>
        <w:t xml:space="preserve"> </w:t>
      </w:r>
      <w:r w:rsidR="00721205" w:rsidRPr="00BB0DA1">
        <w:rPr>
          <w:rFonts w:ascii="Times New Roman" w:hAnsi="Times New Roman" w:cs="Times New Roman"/>
        </w:rPr>
        <w:t>nadležnog ministarstva, a ka</w:t>
      </w:r>
      <w:r w:rsidR="003413A8">
        <w:rPr>
          <w:rFonts w:ascii="Times New Roman" w:hAnsi="Times New Roman" w:cs="Times New Roman"/>
        </w:rPr>
        <w:t>k</w:t>
      </w:r>
      <w:r w:rsidR="00721205" w:rsidRPr="00BB0DA1">
        <w:rPr>
          <w:rFonts w:ascii="Times New Roman" w:hAnsi="Times New Roman" w:cs="Times New Roman"/>
        </w:rPr>
        <w:t>o proizlazi iz odredbi Zakona, svaki novi saziv Gradskog vijeća donosio bi novu Odluku, u roku propisanom Zakonom (na prvoj sljedećoj sjednici nakon konstituirajuće sjednice predstavničkog tijela)</w:t>
      </w:r>
      <w:r w:rsidR="00BB0DA1" w:rsidRPr="00BB0DA1">
        <w:rPr>
          <w:rFonts w:ascii="Times New Roman" w:hAnsi="Times New Roman" w:cs="Times New Roman"/>
        </w:rPr>
        <w:t>.</w:t>
      </w:r>
    </w:p>
    <w:p w14:paraId="0477DAD2" w14:textId="77777777" w:rsidR="00721205" w:rsidRPr="00BB0DA1" w:rsidRDefault="00721205" w:rsidP="00721205">
      <w:pPr>
        <w:spacing w:after="0" w:line="240" w:lineRule="auto"/>
        <w:contextualSpacing/>
        <w:jc w:val="both"/>
        <w:rPr>
          <w:rFonts w:ascii="Times New Roman" w:hAnsi="Times New Roman" w:cs="Times New Roman"/>
        </w:rPr>
      </w:pPr>
    </w:p>
    <w:p w14:paraId="0EFFE0A5" w14:textId="21601247" w:rsidR="00A30B5E" w:rsidRPr="00BB0DA1" w:rsidRDefault="00A30B5E" w:rsidP="00721205">
      <w:pPr>
        <w:spacing w:after="0" w:line="240" w:lineRule="auto"/>
        <w:contextualSpacing/>
        <w:jc w:val="both"/>
        <w:rPr>
          <w:rFonts w:ascii="Times New Roman" w:hAnsi="Times New Roman" w:cs="Times New Roman"/>
          <w:b/>
          <w:bCs/>
        </w:rPr>
      </w:pPr>
      <w:r w:rsidRPr="00BB0DA1">
        <w:rPr>
          <w:rFonts w:ascii="Times New Roman" w:hAnsi="Times New Roman" w:cs="Times New Roman"/>
          <w:b/>
          <w:bCs/>
        </w:rPr>
        <w:t xml:space="preserve">OBRAZLOŽENJE PRIJEDLOGA </w:t>
      </w:r>
    </w:p>
    <w:p w14:paraId="2A9BB149" w14:textId="77777777" w:rsidR="00BE638F" w:rsidRPr="00BB0DA1" w:rsidRDefault="00BE638F" w:rsidP="00721205">
      <w:pPr>
        <w:spacing w:after="0" w:line="240" w:lineRule="auto"/>
        <w:contextualSpacing/>
        <w:jc w:val="both"/>
        <w:rPr>
          <w:rFonts w:ascii="Times New Roman" w:hAnsi="Times New Roman" w:cs="Times New Roman"/>
          <w:b/>
          <w:bCs/>
        </w:rPr>
      </w:pPr>
    </w:p>
    <w:p w14:paraId="0959D823" w14:textId="1B909BC6" w:rsidR="00A30B5E" w:rsidRPr="00BB0DA1" w:rsidRDefault="00A30B5E" w:rsidP="00721205">
      <w:p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Donošenjem nove Odluke osigurava se usklađenost s važećim zakonskim propisima, te se na sveobuhvatan i jasan način uređuje:</w:t>
      </w:r>
    </w:p>
    <w:p w14:paraId="56C5610C" w14:textId="77777777" w:rsidR="00A30B5E" w:rsidRPr="00BB0DA1" w:rsidRDefault="00A30B5E" w:rsidP="00721205">
      <w:pPr>
        <w:numPr>
          <w:ilvl w:val="0"/>
          <w:numId w:val="3"/>
        </w:num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osnivanje i svrhu Savjeta mladih,</w:t>
      </w:r>
    </w:p>
    <w:p w14:paraId="6D28FB3F" w14:textId="77777777" w:rsidR="00A30B5E" w:rsidRPr="00BB0DA1" w:rsidRDefault="00A30B5E" w:rsidP="00721205">
      <w:pPr>
        <w:numPr>
          <w:ilvl w:val="0"/>
          <w:numId w:val="3"/>
        </w:num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postupak izbora članova i način konstituiranja Savjeta mladih,</w:t>
      </w:r>
    </w:p>
    <w:p w14:paraId="583BA3AF" w14:textId="77777777" w:rsidR="00A30B5E" w:rsidRPr="00BB0DA1" w:rsidRDefault="00A30B5E" w:rsidP="00721205">
      <w:pPr>
        <w:numPr>
          <w:ilvl w:val="0"/>
          <w:numId w:val="3"/>
        </w:num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djelokrug rada, ovlasti i suradnja s Gradskim vijećem i Gradonačelnikom,</w:t>
      </w:r>
    </w:p>
    <w:p w14:paraId="03035DE6" w14:textId="77777777" w:rsidR="00A30B5E" w:rsidRPr="00BB0DA1" w:rsidRDefault="00A30B5E" w:rsidP="00721205">
      <w:pPr>
        <w:numPr>
          <w:ilvl w:val="0"/>
          <w:numId w:val="3"/>
        </w:num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financiranje, naknade članovima i druga materijalna prava,</w:t>
      </w:r>
    </w:p>
    <w:p w14:paraId="3335F48E" w14:textId="77777777" w:rsidR="00A30B5E" w:rsidRPr="00BB0DA1" w:rsidRDefault="00A30B5E" w:rsidP="00721205">
      <w:pPr>
        <w:numPr>
          <w:ilvl w:val="0"/>
          <w:numId w:val="3"/>
        </w:num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način rada i unutarnja organizacija.</w:t>
      </w:r>
    </w:p>
    <w:p w14:paraId="6184E67B" w14:textId="77777777" w:rsidR="00276CED" w:rsidRPr="00BB0DA1" w:rsidRDefault="00276CED" w:rsidP="00721205">
      <w:pPr>
        <w:spacing w:after="0" w:line="240" w:lineRule="auto"/>
        <w:contextualSpacing/>
        <w:jc w:val="both"/>
        <w:rPr>
          <w:rFonts w:ascii="Times New Roman" w:eastAsia="Times New Roman" w:hAnsi="Times New Roman" w:cs="Times New Roman"/>
          <w:kern w:val="0"/>
          <w:lang w:eastAsia="en-GB"/>
          <w14:ligatures w14:val="none"/>
        </w:rPr>
      </w:pPr>
    </w:p>
    <w:p w14:paraId="167B935D" w14:textId="21C4E298" w:rsidR="00276CED" w:rsidRPr="00BB0DA1" w:rsidRDefault="00276CED" w:rsidP="00721205">
      <w:pPr>
        <w:spacing w:after="0" w:line="240" w:lineRule="auto"/>
        <w:contextualSpacing/>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 xml:space="preserve">Najznačajnije izmjene koje su propisane Zakonom o izmjenama i dopunama Zakona o savjetima mladih („Narodne novine“ broj 83/23), koje </w:t>
      </w:r>
      <w:r w:rsidR="00BD2763" w:rsidRPr="00BB0DA1">
        <w:rPr>
          <w:rFonts w:ascii="Times New Roman" w:eastAsia="Times New Roman" w:hAnsi="Times New Roman" w:cs="Times New Roman"/>
          <w:kern w:val="0"/>
          <w:lang w:eastAsia="en-GB"/>
          <w14:ligatures w14:val="none"/>
        </w:rPr>
        <w:t>s</w:t>
      </w:r>
      <w:r w:rsidRPr="00BB0DA1">
        <w:rPr>
          <w:rFonts w:ascii="Times New Roman" w:eastAsia="Times New Roman" w:hAnsi="Times New Roman" w:cs="Times New Roman"/>
          <w:kern w:val="0"/>
          <w:lang w:eastAsia="en-GB"/>
          <w14:ligatures w14:val="none"/>
        </w:rPr>
        <w:t xml:space="preserve">u </w:t>
      </w:r>
      <w:r w:rsidR="00545485" w:rsidRPr="00BB0DA1">
        <w:rPr>
          <w:rFonts w:ascii="Times New Roman" w:eastAsia="Times New Roman" w:hAnsi="Times New Roman" w:cs="Times New Roman"/>
          <w:kern w:val="0"/>
          <w:lang w:eastAsia="en-GB"/>
          <w14:ligatures w14:val="none"/>
        </w:rPr>
        <w:t xml:space="preserve">navedene i </w:t>
      </w:r>
      <w:r w:rsidRPr="00BB0DA1">
        <w:rPr>
          <w:rFonts w:ascii="Times New Roman" w:eastAsia="Times New Roman" w:hAnsi="Times New Roman" w:cs="Times New Roman"/>
          <w:kern w:val="0"/>
          <w:lang w:eastAsia="en-GB"/>
          <w14:ligatures w14:val="none"/>
        </w:rPr>
        <w:t>u prijedlog</w:t>
      </w:r>
      <w:r w:rsidR="00545485" w:rsidRPr="00BB0DA1">
        <w:rPr>
          <w:rFonts w:ascii="Times New Roman" w:eastAsia="Times New Roman" w:hAnsi="Times New Roman" w:cs="Times New Roman"/>
          <w:kern w:val="0"/>
          <w:lang w:eastAsia="en-GB"/>
          <w14:ligatures w14:val="none"/>
        </w:rPr>
        <w:t>u</w:t>
      </w:r>
      <w:r w:rsidRPr="00BB0DA1">
        <w:rPr>
          <w:rFonts w:ascii="Times New Roman" w:eastAsia="Times New Roman" w:hAnsi="Times New Roman" w:cs="Times New Roman"/>
          <w:kern w:val="0"/>
          <w:lang w:eastAsia="en-GB"/>
          <w14:ligatures w14:val="none"/>
        </w:rPr>
        <w:t xml:space="preserve"> Odluke,  navodimo u nastavku:</w:t>
      </w:r>
    </w:p>
    <w:p w14:paraId="03E8CB20" w14:textId="1A3A287C" w:rsidR="00276CED" w:rsidRPr="00BB0DA1" w:rsidRDefault="00276CED" w:rsidP="00721205">
      <w:pPr>
        <w:pStyle w:val="Odlomakpopisa"/>
        <w:numPr>
          <w:ilvl w:val="0"/>
          <w:numId w:val="6"/>
        </w:numPr>
        <w:spacing w:after="0" w:line="240" w:lineRule="auto"/>
        <w:ind w:left="714" w:hanging="357"/>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svak</w:t>
      </w:r>
      <w:r w:rsidR="00BE638F" w:rsidRPr="00BB0DA1">
        <w:rPr>
          <w:rFonts w:ascii="Times New Roman" w:eastAsia="Times New Roman" w:hAnsi="Times New Roman" w:cs="Times New Roman"/>
          <w:kern w:val="0"/>
          <w:lang w:eastAsia="en-GB"/>
          <w14:ligatures w14:val="none"/>
        </w:rPr>
        <w:t>i</w:t>
      </w:r>
      <w:r w:rsidRPr="00BB0DA1">
        <w:rPr>
          <w:rFonts w:ascii="Times New Roman" w:eastAsia="Times New Roman" w:hAnsi="Times New Roman" w:cs="Times New Roman"/>
          <w:kern w:val="0"/>
          <w:lang w:eastAsia="en-GB"/>
          <w14:ligatures w14:val="none"/>
        </w:rPr>
        <w:t xml:space="preserve"> nov</w:t>
      </w:r>
      <w:r w:rsidR="00721205" w:rsidRPr="00BB0DA1">
        <w:rPr>
          <w:rFonts w:ascii="Times New Roman" w:eastAsia="Times New Roman" w:hAnsi="Times New Roman" w:cs="Times New Roman"/>
          <w:kern w:val="0"/>
          <w:lang w:eastAsia="en-GB"/>
          <w14:ligatures w14:val="none"/>
        </w:rPr>
        <w:t xml:space="preserve">i </w:t>
      </w:r>
      <w:r w:rsidRPr="00BB0DA1">
        <w:rPr>
          <w:rFonts w:ascii="Times New Roman" w:eastAsia="Times New Roman" w:hAnsi="Times New Roman" w:cs="Times New Roman"/>
          <w:kern w:val="0"/>
          <w:lang w:eastAsia="en-GB"/>
          <w14:ligatures w14:val="none"/>
        </w:rPr>
        <w:t>konstituiran</w:t>
      </w:r>
      <w:r w:rsidR="00BE638F" w:rsidRPr="00BB0DA1">
        <w:rPr>
          <w:rFonts w:ascii="Times New Roman" w:eastAsia="Times New Roman" w:hAnsi="Times New Roman" w:cs="Times New Roman"/>
          <w:kern w:val="0"/>
          <w:lang w:eastAsia="en-GB"/>
          <w14:ligatures w14:val="none"/>
        </w:rPr>
        <w:t>i</w:t>
      </w:r>
      <w:r w:rsidRPr="00BB0DA1">
        <w:rPr>
          <w:rFonts w:ascii="Times New Roman" w:eastAsia="Times New Roman" w:hAnsi="Times New Roman" w:cs="Times New Roman"/>
          <w:kern w:val="0"/>
          <w:lang w:eastAsia="en-GB"/>
          <w14:ligatures w14:val="none"/>
        </w:rPr>
        <w:t xml:space="preserve"> </w:t>
      </w:r>
      <w:r w:rsidR="00BE638F" w:rsidRPr="00BB0DA1">
        <w:rPr>
          <w:rFonts w:ascii="Times New Roman" w:eastAsia="Times New Roman" w:hAnsi="Times New Roman" w:cs="Times New Roman"/>
          <w:kern w:val="0"/>
          <w:lang w:eastAsia="en-GB"/>
          <w14:ligatures w14:val="none"/>
        </w:rPr>
        <w:t>saziv Gradskog vijeća</w:t>
      </w:r>
      <w:r w:rsidRPr="00BB0DA1">
        <w:rPr>
          <w:rFonts w:ascii="Times New Roman" w:eastAsia="Times New Roman" w:hAnsi="Times New Roman" w:cs="Times New Roman"/>
          <w:kern w:val="0"/>
          <w:lang w:eastAsia="en-GB"/>
          <w14:ligatures w14:val="none"/>
        </w:rPr>
        <w:t>, nakon p</w:t>
      </w:r>
      <w:r w:rsidR="00545485" w:rsidRPr="00BB0DA1">
        <w:rPr>
          <w:rFonts w:ascii="Times New Roman" w:eastAsia="Times New Roman" w:hAnsi="Times New Roman" w:cs="Times New Roman"/>
          <w:kern w:val="0"/>
          <w:lang w:eastAsia="en-GB"/>
          <w14:ligatures w14:val="none"/>
        </w:rPr>
        <w:t>rovedenih</w:t>
      </w:r>
      <w:r w:rsidRPr="00BB0DA1">
        <w:rPr>
          <w:rFonts w:ascii="Times New Roman" w:eastAsia="Times New Roman" w:hAnsi="Times New Roman" w:cs="Times New Roman"/>
          <w:kern w:val="0"/>
          <w:lang w:eastAsia="en-GB"/>
          <w14:ligatures w14:val="none"/>
        </w:rPr>
        <w:t xml:space="preserve"> lokalnih izbora, donosi novu odluku o osnivanju savjeta m</w:t>
      </w:r>
      <w:r w:rsidR="00545485" w:rsidRPr="00BB0DA1">
        <w:rPr>
          <w:rFonts w:ascii="Times New Roman" w:eastAsia="Times New Roman" w:hAnsi="Times New Roman" w:cs="Times New Roman"/>
          <w:kern w:val="0"/>
          <w:lang w:eastAsia="en-GB"/>
          <w14:ligatures w14:val="none"/>
        </w:rPr>
        <w:t>la</w:t>
      </w:r>
      <w:r w:rsidRPr="00BB0DA1">
        <w:rPr>
          <w:rFonts w:ascii="Times New Roman" w:eastAsia="Times New Roman" w:hAnsi="Times New Roman" w:cs="Times New Roman"/>
          <w:kern w:val="0"/>
          <w:lang w:eastAsia="en-GB"/>
          <w14:ligatures w14:val="none"/>
        </w:rPr>
        <w:t>dih i to na prvoj sljedećoj sjedni</w:t>
      </w:r>
      <w:r w:rsidR="00545485" w:rsidRPr="00BB0DA1">
        <w:rPr>
          <w:rFonts w:ascii="Times New Roman" w:eastAsia="Times New Roman" w:hAnsi="Times New Roman" w:cs="Times New Roman"/>
          <w:kern w:val="0"/>
          <w:lang w:eastAsia="en-GB"/>
          <w14:ligatures w14:val="none"/>
        </w:rPr>
        <w:t>c</w:t>
      </w:r>
      <w:r w:rsidRPr="00BB0DA1">
        <w:rPr>
          <w:rFonts w:ascii="Times New Roman" w:eastAsia="Times New Roman" w:hAnsi="Times New Roman" w:cs="Times New Roman"/>
          <w:kern w:val="0"/>
          <w:lang w:eastAsia="en-GB"/>
          <w14:ligatures w14:val="none"/>
        </w:rPr>
        <w:t xml:space="preserve">i nakon konstituirajuće sjednice </w:t>
      </w:r>
      <w:r w:rsidR="00545485" w:rsidRPr="00BB0DA1">
        <w:rPr>
          <w:rFonts w:ascii="Times New Roman" w:eastAsia="Times New Roman" w:hAnsi="Times New Roman" w:cs="Times New Roman"/>
          <w:kern w:val="0"/>
          <w:lang w:eastAsia="en-GB"/>
          <w14:ligatures w14:val="none"/>
        </w:rPr>
        <w:t xml:space="preserve">(do sada </w:t>
      </w:r>
      <w:r w:rsidR="00967867" w:rsidRPr="00BB0DA1">
        <w:rPr>
          <w:rFonts w:ascii="Times New Roman" w:eastAsia="Times New Roman" w:hAnsi="Times New Roman" w:cs="Times New Roman"/>
          <w:kern w:val="0"/>
          <w:lang w:eastAsia="en-GB"/>
          <w14:ligatures w14:val="none"/>
        </w:rPr>
        <w:t>isto nije bilo propisano)</w:t>
      </w:r>
    </w:p>
    <w:p w14:paraId="40B78716" w14:textId="532DD7D7" w:rsidR="00711AAA" w:rsidRPr="00BB0DA1" w:rsidRDefault="00711AAA" w:rsidP="00721205">
      <w:pPr>
        <w:pStyle w:val="Odlomakpopisa"/>
        <w:numPr>
          <w:ilvl w:val="0"/>
          <w:numId w:val="6"/>
        </w:num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 xml:space="preserve">usklađuje se mandat Savjeta mladih s političkim ciklusom Gradskog vijeća što u konačnici može utjecati na političku usklađenost </w:t>
      </w:r>
    </w:p>
    <w:p w14:paraId="37F3C7AD" w14:textId="20BE44A0" w:rsidR="00A30B5E" w:rsidRPr="00BB0DA1" w:rsidRDefault="00A30B5E" w:rsidP="00721205">
      <w:pPr>
        <w:pStyle w:val="Odlomakpopisa"/>
        <w:numPr>
          <w:ilvl w:val="0"/>
          <w:numId w:val="6"/>
        </w:num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lastRenderedPageBreak/>
        <w:t xml:space="preserve">Odlukom se </w:t>
      </w:r>
      <w:r w:rsidR="00276CED" w:rsidRPr="00BB0DA1">
        <w:rPr>
          <w:rFonts w:ascii="Times New Roman" w:eastAsia="Times New Roman" w:hAnsi="Times New Roman" w:cs="Times New Roman"/>
          <w:kern w:val="0"/>
          <w:lang w:eastAsia="en-GB"/>
          <w14:ligatures w14:val="none"/>
        </w:rPr>
        <w:t xml:space="preserve">detaljnije </w:t>
      </w:r>
      <w:r w:rsidRPr="00BB0DA1">
        <w:rPr>
          <w:rFonts w:ascii="Times New Roman" w:eastAsia="Times New Roman" w:hAnsi="Times New Roman" w:cs="Times New Roman"/>
          <w:kern w:val="0"/>
          <w:lang w:eastAsia="en-GB"/>
          <w14:ligatures w14:val="none"/>
        </w:rPr>
        <w:t>propisuje i obveza izrade godišnjeg programa rada te godišnjeg izvješća, čime se osigurava transparentnost i učinkovitost u radu Savjeta mladih, kao i uključivanje mladih u donošenje odluka koje ih se neposredno tiču</w:t>
      </w:r>
    </w:p>
    <w:p w14:paraId="173103F7" w14:textId="600A64C9" w:rsidR="00545485" w:rsidRPr="00BB0DA1" w:rsidRDefault="00E272C6" w:rsidP="00721205">
      <w:pPr>
        <w:pStyle w:val="Odlomakpopisa"/>
        <w:numPr>
          <w:ilvl w:val="0"/>
          <w:numId w:val="6"/>
        </w:num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 xml:space="preserve">Odlukom </w:t>
      </w:r>
      <w:r w:rsidR="00545485" w:rsidRPr="00BB0DA1">
        <w:rPr>
          <w:rFonts w:ascii="Times New Roman" w:eastAsia="Times New Roman" w:hAnsi="Times New Roman" w:cs="Times New Roman"/>
          <w:kern w:val="0"/>
          <w:lang w:eastAsia="en-GB"/>
          <w14:ligatures w14:val="none"/>
        </w:rPr>
        <w:t xml:space="preserve">se </w:t>
      </w:r>
      <w:r w:rsidRPr="00BB0DA1">
        <w:rPr>
          <w:rFonts w:ascii="Times New Roman" w:eastAsia="Times New Roman" w:hAnsi="Times New Roman" w:cs="Times New Roman"/>
          <w:kern w:val="0"/>
          <w:lang w:eastAsia="en-GB"/>
          <w14:ligatures w14:val="none"/>
        </w:rPr>
        <w:t xml:space="preserve">predlaže </w:t>
      </w:r>
      <w:r w:rsidR="00DB03D9" w:rsidRPr="00BB0DA1">
        <w:rPr>
          <w:rFonts w:ascii="Times New Roman" w:eastAsia="Times New Roman" w:hAnsi="Times New Roman" w:cs="Times New Roman"/>
          <w:kern w:val="0"/>
          <w:lang w:eastAsia="en-GB"/>
          <w14:ligatures w14:val="none"/>
        </w:rPr>
        <w:t>smanje</w:t>
      </w:r>
      <w:r w:rsidRPr="00BB0DA1">
        <w:rPr>
          <w:rFonts w:ascii="Times New Roman" w:eastAsia="Times New Roman" w:hAnsi="Times New Roman" w:cs="Times New Roman"/>
          <w:kern w:val="0"/>
          <w:lang w:eastAsia="en-GB"/>
          <w14:ligatures w14:val="none"/>
        </w:rPr>
        <w:t>nje</w:t>
      </w:r>
      <w:r w:rsidR="00DB03D9" w:rsidRPr="00BB0DA1">
        <w:rPr>
          <w:rFonts w:ascii="Times New Roman" w:eastAsia="Times New Roman" w:hAnsi="Times New Roman" w:cs="Times New Roman"/>
          <w:kern w:val="0"/>
          <w:lang w:eastAsia="en-GB"/>
          <w14:ligatures w14:val="none"/>
        </w:rPr>
        <w:t xml:space="preserve"> broj</w:t>
      </w:r>
      <w:r w:rsidRPr="00BB0DA1">
        <w:rPr>
          <w:rFonts w:ascii="Times New Roman" w:eastAsia="Times New Roman" w:hAnsi="Times New Roman" w:cs="Times New Roman"/>
          <w:kern w:val="0"/>
          <w:lang w:eastAsia="en-GB"/>
          <w14:ligatures w14:val="none"/>
        </w:rPr>
        <w:t>a</w:t>
      </w:r>
      <w:r w:rsidR="00DB03D9" w:rsidRPr="00BB0DA1">
        <w:rPr>
          <w:rFonts w:ascii="Times New Roman" w:eastAsia="Times New Roman" w:hAnsi="Times New Roman" w:cs="Times New Roman"/>
          <w:kern w:val="0"/>
          <w:lang w:eastAsia="en-GB"/>
          <w14:ligatures w14:val="none"/>
        </w:rPr>
        <w:t xml:space="preserve"> članova </w:t>
      </w:r>
      <w:r w:rsidR="00545485" w:rsidRPr="00BB0DA1">
        <w:rPr>
          <w:rFonts w:ascii="Times New Roman" w:eastAsia="Times New Roman" w:hAnsi="Times New Roman" w:cs="Times New Roman"/>
          <w:kern w:val="0"/>
          <w:lang w:eastAsia="en-GB"/>
          <w14:ligatures w14:val="none"/>
        </w:rPr>
        <w:t xml:space="preserve">Savjeta mladih </w:t>
      </w:r>
      <w:r w:rsidR="00DB03D9" w:rsidRPr="00BB0DA1">
        <w:rPr>
          <w:rFonts w:ascii="Times New Roman" w:eastAsia="Times New Roman" w:hAnsi="Times New Roman" w:cs="Times New Roman"/>
          <w:kern w:val="0"/>
          <w:lang w:eastAsia="en-GB"/>
          <w14:ligatures w14:val="none"/>
        </w:rPr>
        <w:t>(sa sedam na pet)</w:t>
      </w:r>
    </w:p>
    <w:p w14:paraId="3E4421CD" w14:textId="3E5B68B8" w:rsidR="00711AAA" w:rsidRPr="00BB0DA1" w:rsidRDefault="00545485" w:rsidP="00721205">
      <w:pPr>
        <w:pStyle w:val="Odlomakpopisa"/>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Naime, Zakonom o savjetima mladih iz 2014. bilo je propisano da jedinica lokalne samouprave od 10.001 do 30.000 stanovnika godine ima najmanje sedam, a najviše devet članova te isto toliko zamjen</w:t>
      </w:r>
      <w:r w:rsidR="00711AAA" w:rsidRPr="00BB0DA1">
        <w:rPr>
          <w:rFonts w:ascii="Times New Roman" w:eastAsia="Times New Roman" w:hAnsi="Times New Roman" w:cs="Times New Roman"/>
          <w:kern w:val="0"/>
          <w:lang w:eastAsia="en-GB"/>
          <w14:ligatures w14:val="none"/>
        </w:rPr>
        <w:t>ika</w:t>
      </w:r>
      <w:r w:rsidRPr="00BB0DA1">
        <w:rPr>
          <w:rFonts w:ascii="Times New Roman" w:eastAsia="Times New Roman" w:hAnsi="Times New Roman" w:cs="Times New Roman"/>
          <w:kern w:val="0"/>
          <w:lang w:eastAsia="en-GB"/>
          <w14:ligatures w14:val="none"/>
        </w:rPr>
        <w:t xml:space="preserve"> članova. Temeljem dosadašnje Odluke o savjetima mladih Grad Opatija je imao sedam članova </w:t>
      </w:r>
      <w:r w:rsidR="00711AAA" w:rsidRPr="00BB0DA1">
        <w:rPr>
          <w:rFonts w:ascii="Times New Roman" w:eastAsia="Times New Roman" w:hAnsi="Times New Roman" w:cs="Times New Roman"/>
          <w:kern w:val="0"/>
          <w:lang w:eastAsia="en-GB"/>
          <w14:ligatures w14:val="none"/>
        </w:rPr>
        <w:t xml:space="preserve">i sedam zamjenika članova </w:t>
      </w:r>
      <w:r w:rsidRPr="00BB0DA1">
        <w:rPr>
          <w:rFonts w:ascii="Times New Roman" w:eastAsia="Times New Roman" w:hAnsi="Times New Roman" w:cs="Times New Roman"/>
          <w:kern w:val="0"/>
          <w:lang w:eastAsia="en-GB"/>
          <w14:ligatures w14:val="none"/>
        </w:rPr>
        <w:t>(dakle, najmanji zakonski propisani broj)</w:t>
      </w:r>
      <w:r w:rsidR="00711AAA" w:rsidRPr="00BB0DA1">
        <w:rPr>
          <w:rFonts w:ascii="Times New Roman" w:eastAsia="Times New Roman" w:hAnsi="Times New Roman" w:cs="Times New Roman"/>
          <w:kern w:val="0"/>
          <w:lang w:eastAsia="en-GB"/>
          <w14:ligatures w14:val="none"/>
        </w:rPr>
        <w:t>. Izmjenama Zakona o savjetima mladih iz 2023. godine propisano je da je najmanji broj članova pet (najveći broj ostaje devet), te je ukinuta institucija zamjenika člana, što pojednostavljuje sustav. Prijedlog je da Savjet mladih Grada Opatije ima pet članova, dakle najmanji zakonski propisani broj</w:t>
      </w:r>
      <w:r w:rsidR="00BD2763" w:rsidRPr="00BB0DA1">
        <w:rPr>
          <w:rFonts w:ascii="Times New Roman" w:eastAsia="Times New Roman" w:hAnsi="Times New Roman" w:cs="Times New Roman"/>
          <w:kern w:val="0"/>
          <w:lang w:eastAsia="en-GB"/>
          <w14:ligatures w14:val="none"/>
        </w:rPr>
        <w:t>.</w:t>
      </w:r>
      <w:r w:rsidR="00711AAA" w:rsidRPr="00BB0DA1">
        <w:rPr>
          <w:rFonts w:ascii="Times New Roman" w:eastAsia="Times New Roman" w:hAnsi="Times New Roman" w:cs="Times New Roman"/>
          <w:kern w:val="0"/>
          <w:lang w:eastAsia="en-GB"/>
          <w14:ligatures w14:val="none"/>
        </w:rPr>
        <w:t xml:space="preserve"> </w:t>
      </w:r>
    </w:p>
    <w:p w14:paraId="6A78D268" w14:textId="5373EB9E" w:rsidR="00EE4E2C" w:rsidRPr="00BB0DA1" w:rsidRDefault="00711AAA" w:rsidP="00721205">
      <w:pPr>
        <w:pStyle w:val="Odlomakpopisa"/>
        <w:numPr>
          <w:ilvl w:val="0"/>
          <w:numId w:val="6"/>
        </w:num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n</w:t>
      </w:r>
      <w:r w:rsidR="00DB03D9" w:rsidRPr="00BB0DA1">
        <w:rPr>
          <w:rFonts w:ascii="Times New Roman" w:eastAsia="Times New Roman" w:hAnsi="Times New Roman" w:cs="Times New Roman"/>
          <w:kern w:val="0"/>
          <w:lang w:eastAsia="en-GB"/>
          <w14:ligatures w14:val="none"/>
        </w:rPr>
        <w:t>ovim modelom izbora članova Savjeta mladih - javnim glasanjem članova Gradskog vijeća povećava se transparentnost pri izboru</w:t>
      </w:r>
      <w:r w:rsidRPr="00BB0DA1">
        <w:rPr>
          <w:rFonts w:ascii="Times New Roman" w:eastAsia="Times New Roman" w:hAnsi="Times New Roman" w:cs="Times New Roman"/>
          <w:kern w:val="0"/>
          <w:lang w:eastAsia="en-GB"/>
          <w14:ligatures w14:val="none"/>
        </w:rPr>
        <w:t xml:space="preserve"> (do sada je glasanje bilo tajno)</w:t>
      </w:r>
      <w:r w:rsidR="00DB03D9" w:rsidRPr="00BB0DA1">
        <w:rPr>
          <w:rFonts w:ascii="Times New Roman" w:eastAsia="Times New Roman" w:hAnsi="Times New Roman" w:cs="Times New Roman"/>
          <w:kern w:val="0"/>
          <w:lang w:eastAsia="en-GB"/>
          <w14:ligatures w14:val="none"/>
        </w:rPr>
        <w:t>.</w:t>
      </w:r>
      <w:r w:rsidR="00EE4E2C" w:rsidRPr="00BB0DA1">
        <w:rPr>
          <w:rFonts w:ascii="Times New Roman" w:eastAsia="Times New Roman" w:hAnsi="Times New Roman" w:cs="Times New Roman"/>
          <w:kern w:val="0"/>
          <w:lang w:eastAsia="en-GB"/>
          <w14:ligatures w14:val="none"/>
        </w:rPr>
        <w:t xml:space="preserve"> </w:t>
      </w:r>
    </w:p>
    <w:p w14:paraId="5659FC21" w14:textId="4FA203BF" w:rsidR="00711AAA" w:rsidRPr="00BB0DA1" w:rsidRDefault="00A30117" w:rsidP="00721205">
      <w:pPr>
        <w:pStyle w:val="Odlomakpopisa"/>
        <w:numPr>
          <w:ilvl w:val="0"/>
          <w:numId w:val="6"/>
        </w:num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o</w:t>
      </w:r>
      <w:r w:rsidR="00711AAA" w:rsidRPr="00BB0DA1">
        <w:rPr>
          <w:rFonts w:ascii="Times New Roman" w:eastAsia="Times New Roman" w:hAnsi="Times New Roman" w:cs="Times New Roman"/>
          <w:kern w:val="0"/>
          <w:lang w:eastAsia="en-GB"/>
          <w14:ligatures w14:val="none"/>
        </w:rPr>
        <w:t xml:space="preserve">soba ne može istodobno biti član Savjeta mladih i član predstavničkog tijela </w:t>
      </w:r>
      <w:r w:rsidRPr="00BB0DA1">
        <w:rPr>
          <w:rFonts w:ascii="Times New Roman" w:eastAsia="Times New Roman" w:hAnsi="Times New Roman" w:cs="Times New Roman"/>
          <w:kern w:val="0"/>
          <w:lang w:eastAsia="en-GB"/>
          <w14:ligatures w14:val="none"/>
        </w:rPr>
        <w:t xml:space="preserve">jedinice lokalne samouprave koja ga je u savjet mladih izabrala (do sada ovo ograničenje nije bilo propisano) </w:t>
      </w:r>
    </w:p>
    <w:p w14:paraId="0751B895" w14:textId="33BEBA1F" w:rsidR="0066597F" w:rsidRPr="00BB0DA1" w:rsidRDefault="004852D7" w:rsidP="00721205">
      <w:pPr>
        <w:pStyle w:val="Odlomakpopisa"/>
        <w:numPr>
          <w:ilvl w:val="0"/>
          <w:numId w:val="6"/>
        </w:numPr>
        <w:spacing w:after="0" w:line="240" w:lineRule="auto"/>
        <w:jc w:val="both"/>
        <w:rPr>
          <w:rFonts w:ascii="Times New Roman" w:hAnsi="Times New Roman" w:cs="Times New Roman"/>
        </w:rPr>
      </w:pPr>
      <w:r w:rsidRPr="00BB0DA1">
        <w:rPr>
          <w:rFonts w:ascii="Times New Roman" w:hAnsi="Times New Roman" w:cs="Times New Roman"/>
        </w:rPr>
        <w:t>uvođenje naknade za rad članova Savjeta mladih</w:t>
      </w:r>
      <w:r w:rsidR="00967867" w:rsidRPr="00BB0DA1">
        <w:rPr>
          <w:rFonts w:ascii="Times New Roman" w:hAnsi="Times New Roman" w:cs="Times New Roman"/>
        </w:rPr>
        <w:t>, po prisustvu sjednici,  u visini od 2</w:t>
      </w:r>
      <w:r w:rsidR="00D77371">
        <w:rPr>
          <w:rFonts w:ascii="Times New Roman" w:hAnsi="Times New Roman" w:cs="Times New Roman"/>
        </w:rPr>
        <w:t>7</w:t>
      </w:r>
      <w:r w:rsidR="00967867" w:rsidRPr="00BB0DA1">
        <w:rPr>
          <w:rFonts w:ascii="Times New Roman" w:hAnsi="Times New Roman" w:cs="Times New Roman"/>
        </w:rPr>
        <w:t xml:space="preserve"> eura mjesečno</w:t>
      </w:r>
    </w:p>
    <w:p w14:paraId="5D1658AB" w14:textId="77777777" w:rsidR="00D77371" w:rsidRDefault="00BE638F" w:rsidP="0066597F">
      <w:pPr>
        <w:pStyle w:val="Odlomakpopisa"/>
        <w:spacing w:after="0" w:line="240" w:lineRule="auto"/>
        <w:jc w:val="both"/>
      </w:pPr>
      <w:r w:rsidRPr="00BB0DA1">
        <w:rPr>
          <w:rFonts w:ascii="Times New Roman" w:hAnsi="Times New Roman" w:cs="Times New Roman"/>
        </w:rPr>
        <w:t>Izmjenama Zakona o savjetima mladih iz 2023. uvedena je mogućnost isplate naknade članovima savjeta mladih za sudjelovanje na sjednici savjeta mladih  i to u maksimalnom iznosu do 27 eura mjesečno</w:t>
      </w:r>
      <w:r w:rsidRPr="00BB0DA1">
        <w:t xml:space="preserve">. </w:t>
      </w:r>
    </w:p>
    <w:p w14:paraId="430CC69C" w14:textId="2D4095F0" w:rsidR="00967867" w:rsidRPr="00BB0DA1" w:rsidRDefault="00967867" w:rsidP="00721205">
      <w:pPr>
        <w:pStyle w:val="Odlomakpopisa"/>
        <w:spacing w:after="0" w:line="240" w:lineRule="auto"/>
        <w:jc w:val="both"/>
        <w:rPr>
          <w:rFonts w:ascii="Times New Roman" w:hAnsi="Times New Roman" w:cs="Times New Roman"/>
        </w:rPr>
      </w:pPr>
      <w:r w:rsidRPr="00BB0DA1">
        <w:rPr>
          <w:rFonts w:ascii="Times New Roman" w:hAnsi="Times New Roman" w:cs="Times New Roman"/>
        </w:rPr>
        <w:t>Napominjemo da budući članovi Savjeta mladih koji će, eventualno, biti predstavnici u Savjetu mladih jedinice područne (regionalne) samouprave imaju pravo na naknadu za svoj rad samo po jednoj osnovi</w:t>
      </w:r>
      <w:r w:rsidR="00BD2763" w:rsidRPr="00BB0DA1">
        <w:rPr>
          <w:rFonts w:ascii="Times New Roman" w:hAnsi="Times New Roman" w:cs="Times New Roman"/>
        </w:rPr>
        <w:t xml:space="preserve"> (naknada u višem iznosu)</w:t>
      </w:r>
      <w:r w:rsidRPr="00BB0DA1">
        <w:rPr>
          <w:rFonts w:ascii="Times New Roman" w:hAnsi="Times New Roman" w:cs="Times New Roman"/>
        </w:rPr>
        <w:t xml:space="preserve">. </w:t>
      </w:r>
    </w:p>
    <w:p w14:paraId="7853D484" w14:textId="77777777" w:rsidR="00967867" w:rsidRPr="00BB0DA1" w:rsidRDefault="00967867" w:rsidP="00721205">
      <w:pPr>
        <w:pStyle w:val="Odlomakpopisa"/>
        <w:spacing w:after="0" w:line="240" w:lineRule="auto"/>
        <w:jc w:val="both"/>
        <w:rPr>
          <w:rFonts w:ascii="Times New Roman" w:hAnsi="Times New Roman" w:cs="Times New Roman"/>
        </w:rPr>
      </w:pPr>
    </w:p>
    <w:p w14:paraId="1A01E97A" w14:textId="3F17A682" w:rsidR="00A30B5E" w:rsidRPr="00BB0DA1" w:rsidRDefault="00A30B5E" w:rsidP="00721205">
      <w:p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Stupanjem na snagu ove Odluke stvara se pravni temelj za pokretanje novog postupka izbora članova Savjeta mladih te uspostavu njegova rada u skladu s aktualnim propisima i potrebama mladih Grada Opatije.</w:t>
      </w:r>
      <w:r w:rsidR="00052696" w:rsidRPr="00BB0DA1">
        <w:rPr>
          <w:rFonts w:ascii="Times New Roman" w:eastAsia="Times New Roman" w:hAnsi="Times New Roman" w:cs="Times New Roman"/>
          <w:kern w:val="0"/>
          <w:lang w:eastAsia="en-GB"/>
          <w14:ligatures w14:val="none"/>
        </w:rPr>
        <w:t xml:space="preserve"> </w:t>
      </w:r>
    </w:p>
    <w:p w14:paraId="6B908D77" w14:textId="77777777" w:rsidR="00BE638F" w:rsidRPr="00BB0DA1" w:rsidRDefault="00BE638F" w:rsidP="00721205">
      <w:pPr>
        <w:spacing w:after="0" w:line="240" w:lineRule="auto"/>
        <w:jc w:val="both"/>
        <w:rPr>
          <w:rFonts w:ascii="Times New Roman" w:eastAsia="Times New Roman" w:hAnsi="Times New Roman" w:cs="Times New Roman"/>
          <w:kern w:val="0"/>
          <w:lang w:eastAsia="en-GB"/>
          <w14:ligatures w14:val="none"/>
        </w:rPr>
      </w:pPr>
    </w:p>
    <w:p w14:paraId="1818CD7E" w14:textId="26C841C9" w:rsidR="00DB03D9" w:rsidRPr="00BB0DA1" w:rsidRDefault="00E272C6" w:rsidP="00721205">
      <w:pPr>
        <w:spacing w:after="0" w:line="240" w:lineRule="auto"/>
        <w:jc w:val="both"/>
        <w:rPr>
          <w:rFonts w:ascii="Times New Roman" w:eastAsia="Times New Roman" w:hAnsi="Times New Roman" w:cs="Times New Roman"/>
          <w:kern w:val="0"/>
          <w:lang w:eastAsia="en-GB"/>
          <w14:ligatures w14:val="none"/>
        </w:rPr>
      </w:pPr>
      <w:r w:rsidRPr="00BB0DA1">
        <w:rPr>
          <w:rFonts w:ascii="Times New Roman" w:eastAsia="Times New Roman" w:hAnsi="Times New Roman" w:cs="Times New Roman"/>
          <w:kern w:val="0"/>
          <w:lang w:eastAsia="en-GB"/>
          <w14:ligatures w14:val="none"/>
        </w:rPr>
        <w:t xml:space="preserve">Ovom </w:t>
      </w:r>
      <w:r w:rsidR="00DB03D9" w:rsidRPr="00BB0DA1">
        <w:rPr>
          <w:rFonts w:ascii="Times New Roman" w:eastAsia="Times New Roman" w:hAnsi="Times New Roman" w:cs="Times New Roman"/>
          <w:kern w:val="0"/>
          <w:lang w:eastAsia="en-GB"/>
          <w14:ligatures w14:val="none"/>
        </w:rPr>
        <w:t>Odluk</w:t>
      </w:r>
      <w:r w:rsidRPr="00BB0DA1">
        <w:rPr>
          <w:rFonts w:ascii="Times New Roman" w:eastAsia="Times New Roman" w:hAnsi="Times New Roman" w:cs="Times New Roman"/>
          <w:kern w:val="0"/>
          <w:lang w:eastAsia="en-GB"/>
          <w14:ligatures w14:val="none"/>
        </w:rPr>
        <w:t>om</w:t>
      </w:r>
      <w:r w:rsidR="00DB03D9" w:rsidRPr="00BB0DA1">
        <w:rPr>
          <w:rFonts w:ascii="Times New Roman" w:eastAsia="Times New Roman" w:hAnsi="Times New Roman" w:cs="Times New Roman"/>
          <w:kern w:val="0"/>
          <w:lang w:eastAsia="en-GB"/>
          <w14:ligatures w14:val="none"/>
        </w:rPr>
        <w:t xml:space="preserve"> Grad Opatij</w:t>
      </w:r>
      <w:r w:rsidRPr="00BB0DA1">
        <w:rPr>
          <w:rFonts w:ascii="Times New Roman" w:eastAsia="Times New Roman" w:hAnsi="Times New Roman" w:cs="Times New Roman"/>
          <w:kern w:val="0"/>
          <w:lang w:eastAsia="en-GB"/>
          <w14:ligatures w14:val="none"/>
        </w:rPr>
        <w:t>a</w:t>
      </w:r>
      <w:r w:rsidR="00DB03D9" w:rsidRPr="00BB0DA1">
        <w:rPr>
          <w:rFonts w:ascii="Times New Roman" w:eastAsia="Times New Roman" w:hAnsi="Times New Roman" w:cs="Times New Roman"/>
          <w:kern w:val="0"/>
          <w:lang w:eastAsia="en-GB"/>
          <w14:ligatures w14:val="none"/>
        </w:rPr>
        <w:t xml:space="preserve"> osigurava formalnu usklađenost s važećim Zakonom o savjetima mladih, već i sustavno unaprjeđuje operativni okvir djelovanja </w:t>
      </w:r>
      <w:r w:rsidRPr="00BB0DA1">
        <w:rPr>
          <w:rFonts w:ascii="Times New Roman" w:eastAsia="Times New Roman" w:hAnsi="Times New Roman" w:cs="Times New Roman"/>
          <w:kern w:val="0"/>
          <w:lang w:eastAsia="en-GB"/>
          <w14:ligatures w14:val="none"/>
        </w:rPr>
        <w:t>S</w:t>
      </w:r>
      <w:r w:rsidR="00DB03D9" w:rsidRPr="00BB0DA1">
        <w:rPr>
          <w:rFonts w:ascii="Times New Roman" w:eastAsia="Times New Roman" w:hAnsi="Times New Roman" w:cs="Times New Roman"/>
          <w:kern w:val="0"/>
          <w:lang w:eastAsia="en-GB"/>
          <w14:ligatures w14:val="none"/>
        </w:rPr>
        <w:t>avjeta mladih, omogućujući mu učinkovitije ostvarenje savjetodavne funkcije i kvalitetnije uključivanje mladih u procese donošenja odluka.</w:t>
      </w:r>
    </w:p>
    <w:p w14:paraId="5E67A4E6" w14:textId="77777777" w:rsidR="00BE638F" w:rsidRPr="00BB0DA1" w:rsidRDefault="00BE638F" w:rsidP="00721205">
      <w:pPr>
        <w:spacing w:after="0" w:line="240" w:lineRule="auto"/>
        <w:contextualSpacing/>
        <w:rPr>
          <w:rFonts w:ascii="Times New Roman" w:hAnsi="Times New Roman" w:cs="Times New Roman"/>
        </w:rPr>
      </w:pPr>
    </w:p>
    <w:p w14:paraId="7AF9E463" w14:textId="5621813B" w:rsidR="00A30B5E" w:rsidRPr="00BB0DA1" w:rsidRDefault="00A30B5E" w:rsidP="00721205">
      <w:pPr>
        <w:spacing w:after="0" w:line="240" w:lineRule="auto"/>
        <w:contextualSpacing/>
        <w:rPr>
          <w:rFonts w:ascii="Times New Roman" w:hAnsi="Times New Roman" w:cs="Times New Roman"/>
          <w:b/>
          <w:bCs/>
        </w:rPr>
      </w:pPr>
      <w:r w:rsidRPr="00BB0DA1">
        <w:rPr>
          <w:rFonts w:ascii="Times New Roman" w:hAnsi="Times New Roman" w:cs="Times New Roman"/>
          <w:b/>
          <w:bCs/>
        </w:rPr>
        <w:t>FINANCIJSKI UČINAK</w:t>
      </w:r>
    </w:p>
    <w:p w14:paraId="6C617BBA" w14:textId="77777777" w:rsidR="00BE638F" w:rsidRPr="00BB0DA1" w:rsidRDefault="00BE638F" w:rsidP="00721205">
      <w:pPr>
        <w:spacing w:after="0" w:line="240" w:lineRule="auto"/>
        <w:contextualSpacing/>
        <w:rPr>
          <w:rFonts w:ascii="Times New Roman" w:hAnsi="Times New Roman" w:cs="Times New Roman"/>
          <w:b/>
          <w:bCs/>
        </w:rPr>
      </w:pPr>
    </w:p>
    <w:p w14:paraId="5FBBA0CD" w14:textId="0EF5480B" w:rsidR="00A30B5E" w:rsidRPr="00BB0DA1" w:rsidRDefault="00E272C6" w:rsidP="00721205">
      <w:pPr>
        <w:spacing w:after="0" w:line="240" w:lineRule="auto"/>
        <w:contextualSpacing/>
        <w:jc w:val="both"/>
        <w:rPr>
          <w:rFonts w:ascii="Times New Roman" w:hAnsi="Times New Roman" w:cs="Times New Roman"/>
        </w:rPr>
      </w:pPr>
      <w:r w:rsidRPr="00BB0DA1">
        <w:rPr>
          <w:rFonts w:ascii="Times New Roman" w:hAnsi="Times New Roman" w:cs="Times New Roman"/>
        </w:rPr>
        <w:t xml:space="preserve">Ovom </w:t>
      </w:r>
      <w:r w:rsidR="00A30B5E" w:rsidRPr="00BB0DA1">
        <w:rPr>
          <w:rFonts w:ascii="Times New Roman" w:hAnsi="Times New Roman" w:cs="Times New Roman"/>
        </w:rPr>
        <w:t>Odluk</w:t>
      </w:r>
      <w:r w:rsidRPr="00BB0DA1">
        <w:rPr>
          <w:rFonts w:ascii="Times New Roman" w:hAnsi="Times New Roman" w:cs="Times New Roman"/>
        </w:rPr>
        <w:t>om</w:t>
      </w:r>
      <w:r w:rsidR="00A30B5E" w:rsidRPr="00BB0DA1">
        <w:rPr>
          <w:rFonts w:ascii="Times New Roman" w:hAnsi="Times New Roman" w:cs="Times New Roman"/>
        </w:rPr>
        <w:t xml:space="preserve"> ne poveća</w:t>
      </w:r>
      <w:r w:rsidRPr="00BB0DA1">
        <w:rPr>
          <w:rFonts w:ascii="Times New Roman" w:hAnsi="Times New Roman" w:cs="Times New Roman"/>
        </w:rPr>
        <w:t>vaju se</w:t>
      </w:r>
      <w:r w:rsidR="00A30B5E" w:rsidRPr="00BB0DA1">
        <w:rPr>
          <w:rFonts w:ascii="Times New Roman" w:hAnsi="Times New Roman" w:cs="Times New Roman"/>
        </w:rPr>
        <w:t xml:space="preserve"> sredstava potrebn</w:t>
      </w:r>
      <w:r w:rsidRPr="00BB0DA1">
        <w:rPr>
          <w:rFonts w:ascii="Times New Roman" w:hAnsi="Times New Roman" w:cs="Times New Roman"/>
        </w:rPr>
        <w:t>a</w:t>
      </w:r>
      <w:r w:rsidR="00A30B5E" w:rsidRPr="00BB0DA1">
        <w:rPr>
          <w:rFonts w:ascii="Times New Roman" w:hAnsi="Times New Roman" w:cs="Times New Roman"/>
        </w:rPr>
        <w:t xml:space="preserve"> za rad Savjeta mladih osim u dijelu koji se odnosi na naknadu za rad članova Savjeta mladih</w:t>
      </w:r>
      <w:r w:rsidR="00BB0DA1" w:rsidRPr="00BB0DA1">
        <w:rPr>
          <w:rFonts w:ascii="Times New Roman" w:hAnsi="Times New Roman" w:cs="Times New Roman"/>
        </w:rPr>
        <w:t xml:space="preserve"> (godišnje najviše do 1.</w:t>
      </w:r>
      <w:r w:rsidR="00D77371">
        <w:rPr>
          <w:rFonts w:ascii="Times New Roman" w:hAnsi="Times New Roman" w:cs="Times New Roman"/>
        </w:rPr>
        <w:t>620</w:t>
      </w:r>
      <w:r w:rsidR="00BB0DA1" w:rsidRPr="00BB0DA1">
        <w:rPr>
          <w:rFonts w:ascii="Times New Roman" w:hAnsi="Times New Roman" w:cs="Times New Roman"/>
        </w:rPr>
        <w:t xml:space="preserve"> eura), š</w:t>
      </w:r>
      <w:r w:rsidR="00BE638F" w:rsidRPr="00BB0DA1">
        <w:rPr>
          <w:rFonts w:ascii="Times New Roman" w:hAnsi="Times New Roman" w:cs="Times New Roman"/>
        </w:rPr>
        <w:t>to će biti osigurano Proračunom.</w:t>
      </w:r>
    </w:p>
    <w:p w14:paraId="43222FB4" w14:textId="77777777" w:rsidR="00967867" w:rsidRPr="00BB0DA1" w:rsidRDefault="00967867" w:rsidP="00721205">
      <w:pPr>
        <w:spacing w:after="0" w:line="240" w:lineRule="auto"/>
        <w:contextualSpacing/>
        <w:jc w:val="both"/>
        <w:rPr>
          <w:rFonts w:ascii="Times New Roman" w:hAnsi="Times New Roman" w:cs="Times New Roman"/>
        </w:rPr>
      </w:pPr>
    </w:p>
    <w:p w14:paraId="0187F30C" w14:textId="0477E3F9" w:rsidR="00A30B5E" w:rsidRPr="00BB0DA1" w:rsidRDefault="00A30B5E" w:rsidP="00721205">
      <w:pPr>
        <w:spacing w:after="0" w:line="240" w:lineRule="auto"/>
        <w:contextualSpacing/>
        <w:jc w:val="both"/>
        <w:rPr>
          <w:rFonts w:ascii="Times New Roman" w:hAnsi="Times New Roman" w:cs="Times New Roman"/>
          <w:b/>
          <w:bCs/>
        </w:rPr>
      </w:pPr>
      <w:r w:rsidRPr="00BB0DA1">
        <w:rPr>
          <w:rFonts w:ascii="Times New Roman" w:hAnsi="Times New Roman" w:cs="Times New Roman"/>
          <w:b/>
          <w:bCs/>
        </w:rPr>
        <w:t>SAVJETOVANJE S JAVNOŠĆU</w:t>
      </w:r>
    </w:p>
    <w:p w14:paraId="1881BE8E" w14:textId="77777777" w:rsidR="00BE638F" w:rsidRPr="00BB0DA1" w:rsidRDefault="00BE638F" w:rsidP="00721205">
      <w:pPr>
        <w:spacing w:after="0" w:line="240" w:lineRule="auto"/>
        <w:contextualSpacing/>
        <w:jc w:val="both"/>
        <w:rPr>
          <w:rFonts w:ascii="Times New Roman" w:hAnsi="Times New Roman" w:cs="Times New Roman"/>
        </w:rPr>
      </w:pPr>
    </w:p>
    <w:p w14:paraId="15A57D65" w14:textId="08C83F78" w:rsidR="0083429D" w:rsidRDefault="00A30B5E" w:rsidP="00721205">
      <w:pPr>
        <w:spacing w:after="0" w:line="240" w:lineRule="auto"/>
        <w:jc w:val="both"/>
        <w:rPr>
          <w:rFonts w:ascii="Times New Roman" w:hAnsi="Times New Roman" w:cs="Times New Roman"/>
        </w:rPr>
      </w:pPr>
      <w:r w:rsidRPr="00BB0DA1">
        <w:rPr>
          <w:rFonts w:ascii="Times New Roman" w:hAnsi="Times New Roman" w:cs="Times New Roman"/>
        </w:rPr>
        <w:t xml:space="preserve">Prijedlog Odluke o Savjetu mladih Grada Opatije  uputit će se na Javno savjetovanje u trajanju od 30 dana, a izvješće o provedenom savjetovanju sa zainteresiranom javnošću, zajedno s </w:t>
      </w:r>
      <w:r w:rsidRPr="00E25F22">
        <w:rPr>
          <w:rFonts w:ascii="Times New Roman" w:hAnsi="Times New Roman" w:cs="Times New Roman"/>
        </w:rPr>
        <w:t>konačnim prijedlogom Odluke, dostavit će se Gradskom vijeću na usvajanje.</w:t>
      </w:r>
      <w:r w:rsidR="0083429D">
        <w:rPr>
          <w:rFonts w:ascii="Times New Roman" w:hAnsi="Times New Roman" w:cs="Times New Roman"/>
        </w:rPr>
        <w:br w:type="page"/>
      </w:r>
    </w:p>
    <w:p w14:paraId="31ECE93C" w14:textId="77777777" w:rsidR="0083429D" w:rsidRPr="008F78A6" w:rsidRDefault="0083429D" w:rsidP="00721205">
      <w:pPr>
        <w:pStyle w:val="StandardWeb"/>
        <w:shd w:val="clear" w:color="auto" w:fill="FFFFFF"/>
        <w:spacing w:before="0" w:beforeAutospacing="0" w:after="0" w:afterAutospacing="0"/>
        <w:jc w:val="both"/>
        <w:rPr>
          <w:color w:val="000000"/>
        </w:rPr>
      </w:pPr>
      <w:r w:rsidRPr="008F78A6">
        <w:rPr>
          <w:color w:val="000000"/>
        </w:rPr>
        <w:lastRenderedPageBreak/>
        <w:t xml:space="preserve">Na temelju članka 6. stavka </w:t>
      </w:r>
      <w:r>
        <w:rPr>
          <w:color w:val="000000"/>
        </w:rPr>
        <w:t xml:space="preserve">2. </w:t>
      </w:r>
      <w:r w:rsidRPr="008F78A6">
        <w:rPr>
          <w:color w:val="000000"/>
        </w:rPr>
        <w:t>Zakona o savjetima mladih (</w:t>
      </w:r>
      <w:r>
        <w:rPr>
          <w:color w:val="000000"/>
        </w:rPr>
        <w:t>„</w:t>
      </w:r>
      <w:r w:rsidRPr="008F78A6">
        <w:rPr>
          <w:color w:val="000000"/>
        </w:rPr>
        <w:t>Narodne novine” broj 41/14 i 83/23) i članka 29. Statuta Grada Opatije</w:t>
      </w:r>
      <w:r>
        <w:rPr>
          <w:color w:val="000000"/>
        </w:rPr>
        <w:t xml:space="preserve"> </w:t>
      </w:r>
      <w:r w:rsidRPr="008F78A6">
        <w:rPr>
          <w:color w:val="000000"/>
        </w:rPr>
        <w:t>(</w:t>
      </w:r>
      <w:r>
        <w:rPr>
          <w:color w:val="000000"/>
        </w:rPr>
        <w:t>„</w:t>
      </w:r>
      <w:r w:rsidRPr="008F78A6">
        <w:rPr>
          <w:color w:val="000000"/>
        </w:rPr>
        <w:t>Službene novine Primorsko-goranske županije” broj 49/23), Gradsko vijeće Grada Opatije, na sjednici održanoj dana _________ 2025. godine, donijelo je</w:t>
      </w:r>
    </w:p>
    <w:p w14:paraId="68BC7AD6" w14:textId="77777777" w:rsidR="0083429D" w:rsidRPr="008F78A6" w:rsidRDefault="0083429D" w:rsidP="00721205">
      <w:pPr>
        <w:pStyle w:val="StandardWeb"/>
        <w:shd w:val="clear" w:color="auto" w:fill="FFFFFF"/>
        <w:spacing w:before="0" w:beforeAutospacing="0" w:after="0" w:afterAutospacing="0"/>
        <w:jc w:val="center"/>
        <w:rPr>
          <w:color w:val="000000"/>
        </w:rPr>
      </w:pPr>
      <w:r w:rsidRPr="008F78A6">
        <w:rPr>
          <w:b/>
          <w:bCs/>
          <w:color w:val="000000"/>
        </w:rPr>
        <w:t>ODLUKU</w:t>
      </w:r>
      <w:r w:rsidRPr="008F78A6">
        <w:rPr>
          <w:b/>
          <w:bCs/>
          <w:color w:val="000000"/>
        </w:rPr>
        <w:br/>
        <w:t>o Savjetu mladih Grada Opatije</w:t>
      </w:r>
    </w:p>
    <w:p w14:paraId="21C14DFE" w14:textId="77777777" w:rsidR="0083429D" w:rsidRPr="008F78A6" w:rsidRDefault="0083429D" w:rsidP="00721205">
      <w:pPr>
        <w:pStyle w:val="StandardWeb"/>
        <w:shd w:val="clear" w:color="auto" w:fill="FFFFFF"/>
        <w:spacing w:before="0" w:beforeAutospacing="0" w:after="0" w:afterAutospacing="0"/>
        <w:rPr>
          <w:color w:val="000000"/>
        </w:rPr>
      </w:pPr>
      <w:r w:rsidRPr="008F78A6">
        <w:rPr>
          <w:color w:val="000000"/>
        </w:rPr>
        <w:t>I. OSNOVNE ODREDBE</w:t>
      </w:r>
    </w:p>
    <w:p w14:paraId="0FD9D27B" w14:textId="77777777" w:rsidR="0083429D" w:rsidRPr="00755E2F" w:rsidRDefault="0083429D" w:rsidP="00721205">
      <w:pPr>
        <w:pStyle w:val="StandardWeb"/>
        <w:shd w:val="clear" w:color="auto" w:fill="FFFFFF"/>
        <w:spacing w:before="0" w:beforeAutospacing="0" w:after="0" w:afterAutospacing="0"/>
        <w:jc w:val="center"/>
      </w:pPr>
      <w:r w:rsidRPr="00755E2F">
        <w:t>Članak 1.</w:t>
      </w:r>
    </w:p>
    <w:p w14:paraId="326C7DEB" w14:textId="77777777" w:rsidR="0083429D" w:rsidRPr="00755E2F" w:rsidRDefault="0083429D" w:rsidP="00721205">
      <w:pPr>
        <w:pStyle w:val="StandardWeb"/>
        <w:shd w:val="clear" w:color="auto" w:fill="FFFFFF"/>
        <w:spacing w:before="0" w:beforeAutospacing="0" w:after="0" w:afterAutospacing="0"/>
        <w:jc w:val="both"/>
        <w:rPr>
          <w:strike/>
        </w:rPr>
      </w:pPr>
      <w:r w:rsidRPr="00755E2F">
        <w:t>1) Ovom se Odlukom uređuje osnivanje, broj članova, način, rokove i nadležna tijela za provedbu izbora, djelokrug i način rada, način financiranja savjeta mladih, osiguranje prostornih i drugih uvjeta za rad kao i druga pitanja od značaja za rad savjeta mladih.</w:t>
      </w:r>
    </w:p>
    <w:p w14:paraId="072773EC" w14:textId="77777777" w:rsidR="0083429D" w:rsidRPr="00755E2F" w:rsidRDefault="0083429D" w:rsidP="00721205">
      <w:pPr>
        <w:pStyle w:val="StandardWeb"/>
        <w:shd w:val="clear" w:color="auto" w:fill="FFFFFF"/>
        <w:spacing w:before="0" w:beforeAutospacing="0" w:after="0" w:afterAutospacing="0"/>
        <w:jc w:val="both"/>
      </w:pPr>
      <w:r w:rsidRPr="00755E2F">
        <w:t>2) Mladi, u smislu ove Odluke, su osobe s prebivalištem ili boravištem na području Grada Opatije, koji u trenutku podnošenja kandidature imaju od navršenih 15 do navršenih 30 godina života.</w:t>
      </w:r>
    </w:p>
    <w:p w14:paraId="0F96C628" w14:textId="77777777" w:rsidR="0083429D" w:rsidRDefault="0083429D" w:rsidP="00721205">
      <w:pPr>
        <w:pStyle w:val="StandardWeb"/>
        <w:shd w:val="clear" w:color="auto" w:fill="FFFFFF"/>
        <w:spacing w:before="0" w:beforeAutospacing="0" w:after="0" w:afterAutospacing="0"/>
        <w:jc w:val="both"/>
      </w:pPr>
      <w:r w:rsidRPr="00755E2F">
        <w:t>3) Izrazi koji se koriste u ovoj Odluci, a imaju rodno značenje koriste se neutralno i odnose se jednako na muški i ženski spol.</w:t>
      </w:r>
    </w:p>
    <w:p w14:paraId="52C6E656" w14:textId="77777777" w:rsidR="00BE638F" w:rsidRPr="00755E2F" w:rsidRDefault="00BE638F" w:rsidP="00721205">
      <w:pPr>
        <w:pStyle w:val="StandardWeb"/>
        <w:shd w:val="clear" w:color="auto" w:fill="FFFFFF"/>
        <w:spacing w:before="0" w:beforeAutospacing="0" w:after="0" w:afterAutospacing="0"/>
        <w:jc w:val="both"/>
      </w:pPr>
    </w:p>
    <w:p w14:paraId="263CA075" w14:textId="77777777" w:rsidR="0083429D" w:rsidRPr="00755E2F" w:rsidRDefault="0083429D" w:rsidP="00721205">
      <w:pPr>
        <w:pStyle w:val="StandardWeb"/>
        <w:shd w:val="clear" w:color="auto" w:fill="FFFFFF"/>
        <w:spacing w:before="0" w:beforeAutospacing="0" w:after="0" w:afterAutospacing="0"/>
        <w:jc w:val="center"/>
      </w:pPr>
      <w:r w:rsidRPr="00755E2F">
        <w:t>Članak 2.</w:t>
      </w:r>
    </w:p>
    <w:p w14:paraId="7EE47D9E" w14:textId="77777777" w:rsidR="0083429D" w:rsidRPr="00755E2F" w:rsidRDefault="0083429D" w:rsidP="00721205">
      <w:pPr>
        <w:pStyle w:val="StandardWeb"/>
        <w:shd w:val="clear" w:color="auto" w:fill="FFFFFF"/>
        <w:spacing w:before="0" w:beforeAutospacing="0" w:after="0" w:afterAutospacing="0"/>
        <w:jc w:val="both"/>
      </w:pPr>
      <w:r w:rsidRPr="00755E2F">
        <w:t>1) Ovom Odlukom osniva se Savjet mladih Grada Opatije /u daljnjem tekstu: Savjet mladih) u svrhu promicanja i zagovaranja prava, potreba i interesa mladih na području Grada Opatije</w:t>
      </w:r>
    </w:p>
    <w:p w14:paraId="1EB423CA" w14:textId="77777777" w:rsidR="0083429D" w:rsidRDefault="0083429D" w:rsidP="00721205">
      <w:pPr>
        <w:pStyle w:val="StandardWeb"/>
        <w:shd w:val="clear" w:color="auto" w:fill="FFFFFF"/>
        <w:spacing w:before="0" w:beforeAutospacing="0" w:after="0" w:afterAutospacing="0"/>
        <w:jc w:val="both"/>
      </w:pPr>
      <w:r w:rsidRPr="00755E2F">
        <w:t>2) Svrha osnivanja Savjeta mladih ostvaruje se na način da se omogući sudjelovanje mladih u odlučivanju o upravljanju javnim poslovima od interesa i značaja za mlade, aktivnog uključivanja mladih u javni život te informiranja i savjetovanja mladih.</w:t>
      </w:r>
    </w:p>
    <w:p w14:paraId="3147EE1C" w14:textId="77777777" w:rsidR="00BE638F" w:rsidRPr="00755E2F" w:rsidRDefault="00BE638F" w:rsidP="00721205">
      <w:pPr>
        <w:pStyle w:val="StandardWeb"/>
        <w:shd w:val="clear" w:color="auto" w:fill="FFFFFF"/>
        <w:spacing w:before="0" w:beforeAutospacing="0" w:after="0" w:afterAutospacing="0"/>
        <w:jc w:val="both"/>
      </w:pPr>
    </w:p>
    <w:p w14:paraId="7FCDCCED" w14:textId="77777777" w:rsidR="0083429D" w:rsidRDefault="0083429D" w:rsidP="00721205">
      <w:pPr>
        <w:pStyle w:val="StandardWeb"/>
        <w:shd w:val="clear" w:color="auto" w:fill="FFFFFF"/>
        <w:spacing w:before="0" w:beforeAutospacing="0" w:after="0" w:afterAutospacing="0"/>
        <w:rPr>
          <w:color w:val="000000"/>
        </w:rPr>
      </w:pPr>
      <w:r w:rsidRPr="008F78A6">
        <w:rPr>
          <w:color w:val="000000"/>
        </w:rPr>
        <w:t>II. SASTAV, NAČIN I POSTUPAK IZBORA ČLANOVA SAVJETA MLADIH</w:t>
      </w:r>
    </w:p>
    <w:p w14:paraId="34A13F9D" w14:textId="77777777" w:rsidR="00BE638F" w:rsidRPr="008F78A6" w:rsidRDefault="00BE638F" w:rsidP="00721205">
      <w:pPr>
        <w:pStyle w:val="StandardWeb"/>
        <w:shd w:val="clear" w:color="auto" w:fill="FFFFFF"/>
        <w:spacing w:before="0" w:beforeAutospacing="0" w:after="0" w:afterAutospacing="0"/>
        <w:rPr>
          <w:color w:val="000000"/>
        </w:rPr>
      </w:pPr>
    </w:p>
    <w:p w14:paraId="153BAA6B" w14:textId="77777777" w:rsidR="0083429D" w:rsidRPr="008F78A6" w:rsidRDefault="0083429D" w:rsidP="00721205">
      <w:pPr>
        <w:pStyle w:val="StandardWeb"/>
        <w:shd w:val="clear" w:color="auto" w:fill="FFFFFF"/>
        <w:spacing w:before="0" w:beforeAutospacing="0" w:after="0" w:afterAutospacing="0"/>
        <w:jc w:val="center"/>
        <w:rPr>
          <w:color w:val="000000"/>
        </w:rPr>
      </w:pPr>
      <w:r w:rsidRPr="008F78A6">
        <w:rPr>
          <w:color w:val="000000"/>
        </w:rPr>
        <w:t>Članak 3.</w:t>
      </w:r>
    </w:p>
    <w:p w14:paraId="2D058A56" w14:textId="77777777" w:rsidR="0083429D" w:rsidRDefault="0083429D" w:rsidP="00721205">
      <w:pPr>
        <w:pStyle w:val="StandardWeb"/>
        <w:shd w:val="clear" w:color="auto" w:fill="FFFFFF"/>
        <w:spacing w:before="0" w:beforeAutospacing="0" w:after="0" w:afterAutospacing="0"/>
        <w:rPr>
          <w:color w:val="000000"/>
        </w:rPr>
      </w:pPr>
      <w:r>
        <w:rPr>
          <w:color w:val="000000"/>
        </w:rPr>
        <w:t xml:space="preserve">1) </w:t>
      </w:r>
      <w:r w:rsidRPr="008F78A6">
        <w:rPr>
          <w:color w:val="000000"/>
        </w:rPr>
        <w:t xml:space="preserve">Savjet mladih ima </w:t>
      </w:r>
      <w:r>
        <w:rPr>
          <w:color w:val="000000"/>
        </w:rPr>
        <w:t>pet</w:t>
      </w:r>
      <w:r w:rsidRPr="008F78A6">
        <w:rPr>
          <w:color w:val="000000"/>
        </w:rPr>
        <w:t xml:space="preserve"> (</w:t>
      </w:r>
      <w:r>
        <w:rPr>
          <w:color w:val="000000"/>
        </w:rPr>
        <w:t>5</w:t>
      </w:r>
      <w:r w:rsidRPr="008F78A6">
        <w:rPr>
          <w:color w:val="000000"/>
        </w:rPr>
        <w:t>) članova.</w:t>
      </w:r>
    </w:p>
    <w:p w14:paraId="4898D950" w14:textId="77777777" w:rsidR="0083429D" w:rsidRDefault="0083429D" w:rsidP="00721205">
      <w:pPr>
        <w:pStyle w:val="StandardWeb"/>
        <w:shd w:val="clear" w:color="auto" w:fill="FFFFFF"/>
        <w:spacing w:before="0" w:beforeAutospacing="0" w:after="0" w:afterAutospacing="0"/>
      </w:pPr>
      <w:r w:rsidRPr="00755E2F">
        <w:t>2) Članovi Savjeta mladih biraju se na osnovi Javnog poziva</w:t>
      </w:r>
      <w:r>
        <w:t>.</w:t>
      </w:r>
    </w:p>
    <w:p w14:paraId="3B2A8C69" w14:textId="77777777" w:rsidR="00BE638F" w:rsidRPr="00755E2F" w:rsidRDefault="00BE638F" w:rsidP="00721205">
      <w:pPr>
        <w:pStyle w:val="StandardWeb"/>
        <w:shd w:val="clear" w:color="auto" w:fill="FFFFFF"/>
        <w:spacing w:before="0" w:beforeAutospacing="0" w:after="0" w:afterAutospacing="0"/>
      </w:pPr>
    </w:p>
    <w:p w14:paraId="2AD5A443" w14:textId="77777777" w:rsidR="0083429D" w:rsidRPr="008F78A6" w:rsidRDefault="0083429D" w:rsidP="00721205">
      <w:pPr>
        <w:pStyle w:val="StandardWeb"/>
        <w:shd w:val="clear" w:color="auto" w:fill="FFFFFF"/>
        <w:spacing w:before="0" w:beforeAutospacing="0" w:after="0" w:afterAutospacing="0"/>
        <w:jc w:val="center"/>
        <w:rPr>
          <w:color w:val="000000"/>
        </w:rPr>
      </w:pPr>
      <w:r w:rsidRPr="008F78A6">
        <w:rPr>
          <w:color w:val="000000"/>
        </w:rPr>
        <w:t>Članak 4.</w:t>
      </w:r>
    </w:p>
    <w:p w14:paraId="610B5BC8" w14:textId="77777777" w:rsidR="0083429D" w:rsidRPr="00755E2F" w:rsidRDefault="0083429D" w:rsidP="00721205">
      <w:pPr>
        <w:pStyle w:val="StandardWeb"/>
        <w:shd w:val="clear" w:color="auto" w:fill="FFFFFF"/>
        <w:spacing w:before="0" w:beforeAutospacing="0" w:after="0" w:afterAutospacing="0"/>
        <w:jc w:val="both"/>
      </w:pPr>
      <w:r>
        <w:rPr>
          <w:color w:val="000000"/>
        </w:rPr>
        <w:t>1</w:t>
      </w:r>
      <w:r w:rsidRPr="008F78A6">
        <w:rPr>
          <w:color w:val="000000"/>
        </w:rPr>
        <w:t>)</w:t>
      </w:r>
      <w:r>
        <w:rPr>
          <w:color w:val="000000"/>
        </w:rPr>
        <w:t xml:space="preserve"> </w:t>
      </w:r>
      <w:r w:rsidRPr="008F78A6">
        <w:rPr>
          <w:color w:val="000000"/>
        </w:rPr>
        <w:t xml:space="preserve">Postupak izbora članova Savjeta mladih pokreće </w:t>
      </w:r>
      <w:r>
        <w:rPr>
          <w:color w:val="000000"/>
        </w:rPr>
        <w:t xml:space="preserve">se </w:t>
      </w:r>
      <w:r w:rsidRPr="008F78A6">
        <w:rPr>
          <w:color w:val="000000"/>
        </w:rPr>
        <w:t>objavom javnog poziva za isticanje kandidatura za članove Savjeta mladih</w:t>
      </w:r>
      <w:r>
        <w:rPr>
          <w:color w:val="000000"/>
        </w:rPr>
        <w:t xml:space="preserve"> </w:t>
      </w:r>
      <w:r w:rsidRPr="00755E2F">
        <w:t>(u daljnjem tekstu Javni poziv).</w:t>
      </w:r>
    </w:p>
    <w:p w14:paraId="0BCCDF67" w14:textId="77777777" w:rsidR="0083429D" w:rsidRPr="00755E2F" w:rsidRDefault="0083429D" w:rsidP="00721205">
      <w:pPr>
        <w:pStyle w:val="StandardWeb"/>
        <w:shd w:val="clear" w:color="auto" w:fill="FFFFFF"/>
        <w:spacing w:before="0" w:beforeAutospacing="0" w:after="0" w:afterAutospacing="0"/>
        <w:jc w:val="both"/>
        <w:rPr>
          <w:strike/>
        </w:rPr>
      </w:pPr>
      <w:r w:rsidRPr="00755E2F">
        <w:t xml:space="preserve">2) Javni poziv raspisuje Gradsko vijeće Grada Opatije. </w:t>
      </w:r>
    </w:p>
    <w:p w14:paraId="4DA31A6E" w14:textId="77777777" w:rsidR="0083429D" w:rsidRPr="00755E2F" w:rsidRDefault="0083429D" w:rsidP="00721205">
      <w:pPr>
        <w:pStyle w:val="StandardWeb"/>
        <w:shd w:val="clear" w:color="auto" w:fill="FFFFFF"/>
        <w:spacing w:before="0" w:beforeAutospacing="0" w:after="0" w:afterAutospacing="0"/>
        <w:jc w:val="both"/>
      </w:pPr>
      <w:r w:rsidRPr="00755E2F">
        <w:t>3) Javni poziv objavljuje se na mrežnim stranicama Grada Opatije te u Novom listu, a obavijest o objavljenom javnom pozivu dostavlja se udrugama mladih, srednjim školama, visokim učilištima i podmladcima političkih stranaka koje djeluju na području Grada Opatije.</w:t>
      </w:r>
    </w:p>
    <w:p w14:paraId="0539C7A7" w14:textId="77777777" w:rsidR="0083429D" w:rsidRPr="00755E2F" w:rsidRDefault="0083429D" w:rsidP="00721205">
      <w:pPr>
        <w:pStyle w:val="StandardWeb"/>
        <w:shd w:val="clear" w:color="auto" w:fill="FFFFFF"/>
        <w:spacing w:before="0" w:beforeAutospacing="0" w:after="0" w:afterAutospacing="0"/>
        <w:jc w:val="both"/>
        <w:rPr>
          <w:strike/>
        </w:rPr>
      </w:pPr>
      <w:r w:rsidRPr="00755E2F">
        <w:t xml:space="preserve">4) Javni poziv iz stavka 2. ovog članka sadržava opis postupka izbora, uvjete za isticanje kandidatura propisane Zakonom o savjetima mladih, </w:t>
      </w:r>
      <w:r w:rsidRPr="008F78A6">
        <w:rPr>
          <w:color w:val="000000"/>
        </w:rPr>
        <w:t>rokove za prijavu i rokove u kojima će biti provedena provjera zadovoljavanja formalnih uvjeta prijavljenih kandidata te izbor članova Savjeta mladih</w:t>
      </w:r>
      <w:r>
        <w:rPr>
          <w:color w:val="000000"/>
        </w:rPr>
        <w:t>.</w:t>
      </w:r>
      <w:r w:rsidRPr="008F78A6">
        <w:rPr>
          <w:color w:val="000000"/>
        </w:rPr>
        <w:t xml:space="preserve"> </w:t>
      </w:r>
    </w:p>
    <w:p w14:paraId="14AD1568" w14:textId="77777777" w:rsidR="0083429D" w:rsidRPr="00755E2F" w:rsidRDefault="0083429D" w:rsidP="00721205">
      <w:pPr>
        <w:pStyle w:val="StandardWeb"/>
        <w:shd w:val="clear" w:color="auto" w:fill="FFFFFF"/>
        <w:spacing w:before="0" w:beforeAutospacing="0" w:after="0" w:afterAutospacing="0"/>
        <w:jc w:val="center"/>
      </w:pPr>
      <w:r w:rsidRPr="00755E2F">
        <w:t>Članak 5.</w:t>
      </w:r>
    </w:p>
    <w:p w14:paraId="4F1AF20D" w14:textId="77777777" w:rsidR="0083429D" w:rsidRPr="00BB0DA1" w:rsidRDefault="0083429D" w:rsidP="00721205">
      <w:pPr>
        <w:pStyle w:val="StandardWeb"/>
        <w:shd w:val="clear" w:color="auto" w:fill="FFFFFF"/>
        <w:spacing w:before="0" w:beforeAutospacing="0" w:after="0" w:afterAutospacing="0"/>
        <w:jc w:val="both"/>
      </w:pPr>
      <w:r w:rsidRPr="00BB0DA1">
        <w:t xml:space="preserve">1) Javni poziv za isticanje kandidatura za članove Savjeta mladih raspisat će se dana 1. rujna 2025. godine. </w:t>
      </w:r>
    </w:p>
    <w:p w14:paraId="57C4AA33" w14:textId="77777777" w:rsidR="0083429D" w:rsidRPr="00BB0DA1" w:rsidRDefault="0083429D" w:rsidP="00721205">
      <w:pPr>
        <w:pStyle w:val="StandardWeb"/>
        <w:shd w:val="clear" w:color="auto" w:fill="FFFFFF"/>
        <w:spacing w:before="0" w:beforeAutospacing="0" w:after="0" w:afterAutospacing="0"/>
      </w:pPr>
      <w:r w:rsidRPr="00BB0DA1">
        <w:t>2) Javni poziv iz stavka 1. ovog članka otvoren je 30 (trideset) dana.</w:t>
      </w:r>
    </w:p>
    <w:p w14:paraId="2EC23953" w14:textId="77777777" w:rsidR="0083429D" w:rsidRPr="00BB0DA1" w:rsidRDefault="0083429D" w:rsidP="00721205">
      <w:pPr>
        <w:pStyle w:val="StandardWeb"/>
        <w:shd w:val="clear" w:color="auto" w:fill="FFFFFF"/>
        <w:spacing w:before="0" w:beforeAutospacing="0" w:after="0" w:afterAutospacing="0"/>
        <w:jc w:val="both"/>
      </w:pPr>
      <w:r w:rsidRPr="00BB0DA1">
        <w:t xml:space="preserve">3) Ako na javni poziv ne pristigne najmanje pet (5) važećih kandidatura, javni poziv za isticanje kandidatura ponovit će se najkasnije u roku od šest mjeseci od dana objave prethodnog javnog poziva. </w:t>
      </w:r>
    </w:p>
    <w:p w14:paraId="6C1DF3F9" w14:textId="77777777" w:rsidR="0083429D" w:rsidRPr="00BB0DA1" w:rsidRDefault="0083429D" w:rsidP="00721205">
      <w:pPr>
        <w:pStyle w:val="StandardWeb"/>
        <w:shd w:val="clear" w:color="auto" w:fill="FFFFFF"/>
        <w:spacing w:before="0" w:beforeAutospacing="0" w:after="0" w:afterAutospacing="0"/>
        <w:jc w:val="both"/>
      </w:pPr>
      <w:r w:rsidRPr="00BB0DA1">
        <w:t>4) Kandidati koji podnesu važeće prijave na ponovljeni javni poziv bit će birani u Savjet mladih redovitim postupkom, s tim da broj izabranih članova ne može biti manji od pet (5).</w:t>
      </w:r>
    </w:p>
    <w:p w14:paraId="54259AF5" w14:textId="77777777" w:rsidR="0083429D" w:rsidRPr="00BB0DA1" w:rsidRDefault="0083429D" w:rsidP="00721205">
      <w:pPr>
        <w:pStyle w:val="StandardWeb"/>
        <w:shd w:val="clear" w:color="auto" w:fill="FFFFFF"/>
        <w:spacing w:before="0" w:beforeAutospacing="0" w:after="0" w:afterAutospacing="0"/>
        <w:jc w:val="both"/>
      </w:pPr>
      <w:r w:rsidRPr="00BB0DA1">
        <w:lastRenderedPageBreak/>
        <w:t>5) Javni poziv za isticanje kandidatura ponavljat će se sukladno stavku 3. ovog članka do konstituiranja Savjeta mladih.</w:t>
      </w:r>
    </w:p>
    <w:p w14:paraId="05DB1230" w14:textId="77777777" w:rsidR="00BE638F" w:rsidRPr="00BB0DA1" w:rsidRDefault="00BE638F" w:rsidP="00721205">
      <w:pPr>
        <w:pStyle w:val="StandardWeb"/>
        <w:shd w:val="clear" w:color="auto" w:fill="FFFFFF"/>
        <w:spacing w:before="0" w:beforeAutospacing="0" w:after="0" w:afterAutospacing="0"/>
        <w:jc w:val="both"/>
      </w:pPr>
    </w:p>
    <w:p w14:paraId="41B67A74" w14:textId="77777777" w:rsidR="0083429D" w:rsidRPr="00BB0DA1" w:rsidRDefault="0083429D" w:rsidP="00721205">
      <w:pPr>
        <w:pStyle w:val="StandardWeb"/>
        <w:shd w:val="clear" w:color="auto" w:fill="FFFFFF"/>
        <w:spacing w:before="0" w:beforeAutospacing="0" w:after="0" w:afterAutospacing="0"/>
        <w:jc w:val="center"/>
      </w:pPr>
      <w:r w:rsidRPr="00BB0DA1">
        <w:t>Članak 6.</w:t>
      </w:r>
    </w:p>
    <w:p w14:paraId="108478A1" w14:textId="77777777" w:rsidR="0083429D" w:rsidRPr="00BB0DA1" w:rsidRDefault="0083429D" w:rsidP="00721205">
      <w:pPr>
        <w:pStyle w:val="StandardWeb"/>
        <w:shd w:val="clear" w:color="auto" w:fill="FFFFFF"/>
        <w:spacing w:before="0" w:beforeAutospacing="0" w:after="0" w:afterAutospacing="0"/>
        <w:jc w:val="both"/>
      </w:pPr>
      <w:r w:rsidRPr="00BB0DA1">
        <w:t>1) Provjeru valjanosti kandidatura provodi Komisija za izbor i imenovanje.</w:t>
      </w:r>
    </w:p>
    <w:p w14:paraId="45146CB7" w14:textId="77777777" w:rsidR="0083429D" w:rsidRPr="00BB0DA1" w:rsidRDefault="0083429D" w:rsidP="00721205">
      <w:pPr>
        <w:pStyle w:val="StandardWeb"/>
        <w:shd w:val="clear" w:color="auto" w:fill="FFFFFF"/>
        <w:spacing w:before="0" w:beforeAutospacing="0" w:after="0" w:afterAutospacing="0"/>
        <w:jc w:val="both"/>
      </w:pPr>
      <w:r w:rsidRPr="00BB0DA1">
        <w:t>2) Radno tijelo Gradskog vijeća iz stavka 1. po provjeri valjanosti kandidatura, a u roku od 15 dana od isteka roka za podnošenje kandidatura prema Javnom pozivu za isticanje kandidatura za članove Savjeta mladih, sastavlja Izvješće o provjeri formalnih uvjeta te utvrđuje Popis važećih kandidatura.</w:t>
      </w:r>
    </w:p>
    <w:p w14:paraId="3B9B731C" w14:textId="77777777" w:rsidR="0083429D" w:rsidRPr="00BB0DA1" w:rsidRDefault="0083429D" w:rsidP="00721205">
      <w:pPr>
        <w:pStyle w:val="StandardWeb"/>
        <w:shd w:val="clear" w:color="auto" w:fill="FFFFFF"/>
        <w:spacing w:before="0" w:beforeAutospacing="0" w:after="0" w:afterAutospacing="0"/>
        <w:jc w:val="both"/>
      </w:pPr>
      <w:r w:rsidRPr="00BB0DA1">
        <w:t xml:space="preserve">3) Popis važećih kandidatura sadrži prezime i ime te datum rođenja kandidata za člana, složen prema abecednom redu te uz svakog kandidata naziv predlagatelja. </w:t>
      </w:r>
    </w:p>
    <w:p w14:paraId="559BCFB7" w14:textId="77777777" w:rsidR="0083429D" w:rsidRPr="00BB0DA1" w:rsidRDefault="0083429D" w:rsidP="00721205">
      <w:pPr>
        <w:pStyle w:val="StandardWeb"/>
        <w:shd w:val="clear" w:color="auto" w:fill="FFFFFF"/>
        <w:spacing w:before="0" w:beforeAutospacing="0" w:after="0" w:afterAutospacing="0"/>
        <w:jc w:val="both"/>
      </w:pPr>
      <w:r w:rsidRPr="00BB0DA1">
        <w:t>4) Izvješće o provjeri formalnih uvjeta i popis važećih kandidatura dostavlja se Gradskom vijeću te se objavljuje na mrežnim stranicama i oglasnoj ploči Grada Opatije.</w:t>
      </w:r>
    </w:p>
    <w:p w14:paraId="557C7173" w14:textId="77777777" w:rsidR="0083429D" w:rsidRPr="00BB0DA1" w:rsidRDefault="0083429D" w:rsidP="00721205">
      <w:pPr>
        <w:pStyle w:val="StandardWeb"/>
        <w:shd w:val="clear" w:color="auto" w:fill="FFFFFF"/>
        <w:spacing w:before="0" w:beforeAutospacing="0" w:after="0" w:afterAutospacing="0"/>
        <w:jc w:val="both"/>
      </w:pPr>
      <w:r w:rsidRPr="00BB0DA1">
        <w:t>5) Tehničku i stručnu podršku radu tijela iz stavka 1. ovog članka obavlja Upravni odjel za financije i društvene djelatnosti Grada Opatije.</w:t>
      </w:r>
    </w:p>
    <w:p w14:paraId="26A42EAB" w14:textId="77777777" w:rsidR="00BE638F" w:rsidRPr="00BB0DA1" w:rsidRDefault="00BE638F" w:rsidP="00721205">
      <w:pPr>
        <w:pStyle w:val="StandardWeb"/>
        <w:shd w:val="clear" w:color="auto" w:fill="FFFFFF"/>
        <w:spacing w:before="0" w:beforeAutospacing="0" w:after="0" w:afterAutospacing="0"/>
        <w:jc w:val="both"/>
      </w:pPr>
    </w:p>
    <w:p w14:paraId="22193E0B" w14:textId="77777777" w:rsidR="0083429D" w:rsidRPr="00BB0DA1" w:rsidRDefault="0083429D" w:rsidP="00721205">
      <w:pPr>
        <w:pStyle w:val="StandardWeb"/>
        <w:shd w:val="clear" w:color="auto" w:fill="FFFFFF"/>
        <w:spacing w:before="0" w:beforeAutospacing="0" w:after="0" w:afterAutospacing="0"/>
        <w:jc w:val="center"/>
      </w:pPr>
      <w:r w:rsidRPr="00BB0DA1">
        <w:t>Članak 7.</w:t>
      </w:r>
    </w:p>
    <w:p w14:paraId="3D6DE9BD" w14:textId="77777777" w:rsidR="0083429D" w:rsidRPr="00BB0DA1" w:rsidRDefault="0083429D" w:rsidP="00721205">
      <w:pPr>
        <w:pStyle w:val="StandardWeb"/>
        <w:shd w:val="clear" w:color="auto" w:fill="FFFFFF"/>
        <w:spacing w:before="0" w:beforeAutospacing="0" w:after="0" w:afterAutospacing="0"/>
        <w:jc w:val="both"/>
      </w:pPr>
      <w:r w:rsidRPr="00BB0DA1">
        <w:t>1) Gradsko vijeće na svojoj prvoj sjednici nakon objave Izvješća i Popisa iz članka 6. ove Odluke raspravlja izvješće o provjeri formalnih uvjeta te bira članove Savjeta mladih između kandidata s popisa važećih kandidatura za članove Savjeta mladih.</w:t>
      </w:r>
    </w:p>
    <w:p w14:paraId="3CACC4E9" w14:textId="77777777" w:rsidR="0083429D" w:rsidRPr="00BB0DA1" w:rsidRDefault="0083429D" w:rsidP="00721205">
      <w:pPr>
        <w:pStyle w:val="StandardWeb"/>
        <w:shd w:val="clear" w:color="auto" w:fill="FFFFFF"/>
        <w:spacing w:before="0" w:beforeAutospacing="0" w:after="0" w:afterAutospacing="0"/>
        <w:jc w:val="both"/>
      </w:pPr>
      <w:r w:rsidRPr="00BB0DA1">
        <w:t xml:space="preserve">2) Osoba ne može istodobno biti član Savjeta mladih i član predstavničkog tijela Grada Opatije. </w:t>
      </w:r>
    </w:p>
    <w:p w14:paraId="007B0CBF" w14:textId="77777777" w:rsidR="0083429D" w:rsidRPr="00BB0DA1" w:rsidRDefault="0083429D" w:rsidP="00721205">
      <w:pPr>
        <w:pStyle w:val="StandardWeb"/>
        <w:shd w:val="clear" w:color="auto" w:fill="FFFFFF"/>
        <w:spacing w:before="0" w:beforeAutospacing="0" w:after="0" w:afterAutospacing="0"/>
        <w:jc w:val="both"/>
      </w:pPr>
      <w:r w:rsidRPr="00BB0DA1">
        <w:t>3) Izbor članova Savjeta mladih provodi se javnim glasovanjem u skladu s Statutom Grada Opatije i Poslovnikom o radu Gradskog vijeća Grada Opatije.</w:t>
      </w:r>
    </w:p>
    <w:p w14:paraId="0BA4B10A" w14:textId="77777777" w:rsidR="0083429D" w:rsidRPr="00BB0DA1" w:rsidRDefault="0083429D" w:rsidP="00721205">
      <w:pPr>
        <w:pStyle w:val="StandardWeb"/>
        <w:shd w:val="clear" w:color="auto" w:fill="FFFFFF"/>
        <w:spacing w:before="0" w:beforeAutospacing="0" w:after="0" w:afterAutospacing="0"/>
        <w:jc w:val="both"/>
      </w:pPr>
      <w:r w:rsidRPr="00BB0DA1">
        <w:t xml:space="preserve">4) U slučaju da nije moguće izabrati članove Savjeta mladih zbog dva ili više kandidata s jednakim brojem glasova, glasovanje se ponavlja za izbor kandidata do punog broja članova Savjet mladih između onih kandidata koji u prvom krugu nisu izabrani jer su imali jednak broj glasova. Glasovanje se ponavlja dok se ne izaberu svi Članovi Savjeta mladih. </w:t>
      </w:r>
    </w:p>
    <w:p w14:paraId="48288235" w14:textId="77777777" w:rsidR="0083429D" w:rsidRPr="00BB0DA1" w:rsidRDefault="0083429D" w:rsidP="00721205">
      <w:pPr>
        <w:pStyle w:val="StandardWeb"/>
        <w:shd w:val="clear" w:color="auto" w:fill="FFFFFF"/>
        <w:spacing w:before="0" w:beforeAutospacing="0" w:after="0" w:afterAutospacing="0"/>
        <w:jc w:val="both"/>
      </w:pPr>
      <w:r w:rsidRPr="00BB0DA1">
        <w:t>5) Rezultati izbora za članove Savjeta mladih objavljuju se na mrežnim stranicama i oglasnoj ploči Grada Opatije.</w:t>
      </w:r>
    </w:p>
    <w:p w14:paraId="55180BB9" w14:textId="77777777" w:rsidR="0083429D" w:rsidRPr="00BB0DA1" w:rsidRDefault="0083429D" w:rsidP="00721205">
      <w:pPr>
        <w:pStyle w:val="StandardWeb"/>
        <w:shd w:val="clear" w:color="auto" w:fill="FFFFFF"/>
        <w:spacing w:before="0" w:beforeAutospacing="0" w:after="0" w:afterAutospacing="0"/>
        <w:jc w:val="both"/>
      </w:pPr>
      <w:r w:rsidRPr="00BB0DA1">
        <w:t xml:space="preserve">6) Mandat izabranih članova Savjeta mladih traje od dana konstituiranja Savjeta mladih do isteka  mandata članova Gradskog vijeća Grada Opatije, u skladu s propisima kojima je uređen mandat članova predstavničkih tijela jedinica lokalne samouprave. </w:t>
      </w:r>
    </w:p>
    <w:p w14:paraId="08AFF3B4" w14:textId="77777777" w:rsidR="00BE638F" w:rsidRPr="00BB0DA1" w:rsidRDefault="00BE638F" w:rsidP="00721205">
      <w:pPr>
        <w:pStyle w:val="StandardWeb"/>
        <w:shd w:val="clear" w:color="auto" w:fill="FFFFFF"/>
        <w:spacing w:before="0" w:beforeAutospacing="0" w:after="0" w:afterAutospacing="0"/>
        <w:jc w:val="both"/>
      </w:pPr>
    </w:p>
    <w:p w14:paraId="16869FE9" w14:textId="77777777" w:rsidR="0083429D" w:rsidRPr="00BB0DA1" w:rsidRDefault="0083429D" w:rsidP="00721205">
      <w:pPr>
        <w:pStyle w:val="StandardWeb"/>
        <w:shd w:val="clear" w:color="auto" w:fill="FFFFFF"/>
        <w:spacing w:before="0" w:beforeAutospacing="0" w:after="0" w:afterAutospacing="0"/>
        <w:jc w:val="center"/>
      </w:pPr>
      <w:r w:rsidRPr="00BB0DA1">
        <w:t>Članak 8.</w:t>
      </w:r>
    </w:p>
    <w:p w14:paraId="45B1701B" w14:textId="77777777" w:rsidR="0083429D" w:rsidRPr="00BB0DA1" w:rsidRDefault="0083429D" w:rsidP="00721205">
      <w:pPr>
        <w:pStyle w:val="StandardWeb"/>
        <w:shd w:val="clear" w:color="auto" w:fill="FFFFFF"/>
        <w:spacing w:before="0" w:beforeAutospacing="0" w:after="0" w:afterAutospacing="0"/>
        <w:jc w:val="both"/>
      </w:pPr>
      <w:r w:rsidRPr="00BB0DA1">
        <w:t>1) Gradsko vijeće razriješit će člana Savjeta mladih i prije isteka mandata:</w:t>
      </w:r>
    </w:p>
    <w:p w14:paraId="43269A12" w14:textId="77777777" w:rsidR="0083429D" w:rsidRPr="00BB0DA1" w:rsidRDefault="0083429D" w:rsidP="00721205">
      <w:pPr>
        <w:pStyle w:val="StandardWeb"/>
        <w:shd w:val="clear" w:color="auto" w:fill="FFFFFF"/>
        <w:spacing w:before="0" w:beforeAutospacing="0" w:after="0" w:afterAutospacing="0"/>
        <w:ind w:left="567"/>
        <w:jc w:val="both"/>
      </w:pPr>
      <w:r w:rsidRPr="00BB0DA1">
        <w:t>-</w:t>
      </w:r>
      <w:r w:rsidRPr="00BB0DA1">
        <w:tab/>
        <w:t xml:space="preserve">ako neopravdano izostane s najmanje 50% sjednica od ukupnog broja sjednica Savjeta </w:t>
      </w:r>
    </w:p>
    <w:p w14:paraId="3AF16B59" w14:textId="77777777" w:rsidR="0083429D" w:rsidRPr="00BB0DA1" w:rsidRDefault="0083429D" w:rsidP="00721205">
      <w:pPr>
        <w:pStyle w:val="StandardWeb"/>
        <w:shd w:val="clear" w:color="auto" w:fill="FFFFFF"/>
        <w:spacing w:before="0" w:beforeAutospacing="0" w:after="0" w:afterAutospacing="0"/>
        <w:ind w:left="567" w:firstLine="142"/>
        <w:jc w:val="both"/>
      </w:pPr>
      <w:r w:rsidRPr="00BB0DA1">
        <w:t>mladih tijekom kalendarske godine te</w:t>
      </w:r>
    </w:p>
    <w:p w14:paraId="5AB001C2" w14:textId="77777777" w:rsidR="0083429D" w:rsidRPr="00BB0DA1" w:rsidRDefault="0083429D" w:rsidP="00721205">
      <w:pPr>
        <w:pStyle w:val="StandardWeb"/>
        <w:numPr>
          <w:ilvl w:val="0"/>
          <w:numId w:val="2"/>
        </w:numPr>
        <w:shd w:val="clear" w:color="auto" w:fill="FFFFFF"/>
        <w:spacing w:before="0" w:beforeAutospacing="0" w:after="0" w:afterAutospacing="0"/>
        <w:ind w:left="567" w:firstLine="0"/>
        <w:jc w:val="both"/>
      </w:pPr>
      <w:r w:rsidRPr="00BB0DA1">
        <w:t>na osobni zahtjev člana.</w:t>
      </w:r>
    </w:p>
    <w:p w14:paraId="17DBE7FF" w14:textId="77777777" w:rsidR="0083429D" w:rsidRPr="00BB0DA1" w:rsidRDefault="0083429D" w:rsidP="00721205">
      <w:pPr>
        <w:pStyle w:val="StandardWeb"/>
        <w:shd w:val="clear" w:color="auto" w:fill="FFFFFF"/>
        <w:spacing w:before="0" w:beforeAutospacing="0" w:after="0" w:afterAutospacing="0"/>
        <w:jc w:val="both"/>
      </w:pPr>
      <w:r w:rsidRPr="00BB0DA1">
        <w:t>2) Član Savjeta mladih koji za vrijeme trajanja mandata navrši trideset godina nastavlja s radom u Savjetu mladih do isteka mandata na koji je izabran.</w:t>
      </w:r>
    </w:p>
    <w:p w14:paraId="7934CE91" w14:textId="77777777" w:rsidR="0083429D" w:rsidRPr="00BB0DA1" w:rsidRDefault="0083429D" w:rsidP="00721205">
      <w:pPr>
        <w:pStyle w:val="StandardWeb"/>
        <w:shd w:val="clear" w:color="auto" w:fill="FFFFFF"/>
        <w:spacing w:before="0" w:beforeAutospacing="0" w:after="0" w:afterAutospacing="0"/>
        <w:jc w:val="both"/>
      </w:pPr>
      <w:r w:rsidRPr="00BB0DA1">
        <w:t>3) Gradsko vijeće raspustit će Savjet mladih samo ako Savjet mladih ne održi sjednicu dulje od šest mjeseci.</w:t>
      </w:r>
    </w:p>
    <w:p w14:paraId="630B0D8A" w14:textId="77777777" w:rsidR="00BE638F" w:rsidRPr="00BB0DA1" w:rsidRDefault="00BE638F" w:rsidP="00721205">
      <w:pPr>
        <w:pStyle w:val="StandardWeb"/>
        <w:shd w:val="clear" w:color="auto" w:fill="FFFFFF"/>
        <w:spacing w:before="0" w:beforeAutospacing="0" w:after="0" w:afterAutospacing="0"/>
        <w:jc w:val="both"/>
      </w:pPr>
    </w:p>
    <w:p w14:paraId="79E5887C" w14:textId="77777777" w:rsidR="0083429D" w:rsidRPr="00BB0DA1" w:rsidRDefault="0083429D" w:rsidP="00721205">
      <w:pPr>
        <w:pStyle w:val="StandardWeb"/>
        <w:shd w:val="clear" w:color="auto" w:fill="FFFFFF"/>
        <w:spacing w:before="0" w:beforeAutospacing="0" w:after="0" w:afterAutospacing="0"/>
        <w:jc w:val="center"/>
      </w:pPr>
      <w:r w:rsidRPr="00BB0DA1">
        <w:t>Članak 9.</w:t>
      </w:r>
    </w:p>
    <w:p w14:paraId="75B1E7F7" w14:textId="77777777" w:rsidR="0083429D" w:rsidRPr="00BB0DA1" w:rsidRDefault="0083429D" w:rsidP="00721205">
      <w:pPr>
        <w:pStyle w:val="StandardWeb"/>
        <w:shd w:val="clear" w:color="auto" w:fill="FFFFFF"/>
        <w:spacing w:before="0" w:beforeAutospacing="0" w:after="0" w:afterAutospacing="0"/>
        <w:jc w:val="both"/>
      </w:pPr>
      <w:r w:rsidRPr="00BB0DA1">
        <w:t>1) Gradsko vijeće Grada Opatije objavit će novi javni poziv u slučaju da se savjet mladih ne konstituira u roku od 30 dana od dana proglašenja službenih rezultata izbora za članove savjeta mladih provedenih prema javnom pozivu iz članka 5. ove Odluke.</w:t>
      </w:r>
    </w:p>
    <w:p w14:paraId="451CF6BA" w14:textId="77777777" w:rsidR="0083429D" w:rsidRPr="00BB0DA1" w:rsidRDefault="0083429D" w:rsidP="00721205">
      <w:pPr>
        <w:pStyle w:val="StandardWeb"/>
        <w:shd w:val="clear" w:color="auto" w:fill="FFFFFF"/>
        <w:spacing w:before="0" w:beforeAutospacing="0" w:after="0" w:afterAutospacing="0"/>
        <w:jc w:val="both"/>
      </w:pPr>
      <w:r w:rsidRPr="00BB0DA1">
        <w:t>2) Gradsko vijeće Grada Opatije raspisati će novi javni poziv i u slučaju da tijekom trajanja mandata Savjeta mladih, Gradsko vijeće raspusti Savjet mladih i to istodobno s donošenjem odluke o raspuštanju Savjeta mladih</w:t>
      </w:r>
    </w:p>
    <w:p w14:paraId="03320B20" w14:textId="77777777" w:rsidR="0083429D" w:rsidRPr="00BB0DA1" w:rsidRDefault="0083429D" w:rsidP="00721205">
      <w:pPr>
        <w:pStyle w:val="StandardWeb"/>
        <w:shd w:val="clear" w:color="auto" w:fill="FFFFFF"/>
        <w:spacing w:before="0" w:beforeAutospacing="0" w:after="0" w:afterAutospacing="0"/>
        <w:jc w:val="both"/>
      </w:pPr>
      <w:r w:rsidRPr="00BB0DA1">
        <w:lastRenderedPageBreak/>
        <w:t>3) Ako se broj članova Savjeta mladih tijekom trajanja mandata spusti ispod dvije trećine početnog broja, Gradsko vijeće će provesti postupak dodatnog izbora za onoliko članova Savjeta mladih koliko ih je prestalo biti članom Savjeta mladih prije isteka mandata.</w:t>
      </w:r>
    </w:p>
    <w:p w14:paraId="31E17E07" w14:textId="77777777" w:rsidR="0083429D" w:rsidRPr="00BB0DA1" w:rsidRDefault="0083429D" w:rsidP="00721205">
      <w:pPr>
        <w:pStyle w:val="StandardWeb"/>
        <w:shd w:val="clear" w:color="auto" w:fill="FFFFFF"/>
        <w:spacing w:before="0" w:beforeAutospacing="0" w:after="0" w:afterAutospacing="0"/>
        <w:jc w:val="both"/>
      </w:pPr>
      <w:r w:rsidRPr="00BB0DA1">
        <w:t>4) U slučajevima iz stavka 1., 2. i 3. ovog članka, na postupak izbora primjenjuju se odredbe članaka 4., 6. i 7. ove Odluke.</w:t>
      </w:r>
    </w:p>
    <w:p w14:paraId="14C3A7AD" w14:textId="77777777" w:rsidR="00BE638F" w:rsidRPr="00BB0DA1" w:rsidRDefault="00BE638F" w:rsidP="00721205">
      <w:pPr>
        <w:pStyle w:val="StandardWeb"/>
        <w:shd w:val="clear" w:color="auto" w:fill="FFFFFF"/>
        <w:spacing w:before="0" w:beforeAutospacing="0" w:after="0" w:afterAutospacing="0"/>
        <w:jc w:val="both"/>
      </w:pPr>
    </w:p>
    <w:p w14:paraId="32AC9D40" w14:textId="3333C2A7" w:rsidR="0083429D" w:rsidRPr="00BB0DA1" w:rsidRDefault="005A7E0A" w:rsidP="00721205">
      <w:pPr>
        <w:pStyle w:val="StandardWeb"/>
        <w:shd w:val="clear" w:color="auto" w:fill="FFFFFF"/>
        <w:spacing w:before="0" w:beforeAutospacing="0" w:after="0" w:afterAutospacing="0"/>
      </w:pPr>
      <w:r>
        <w:t>III</w:t>
      </w:r>
      <w:r w:rsidR="0083429D" w:rsidRPr="00BB0DA1">
        <w:t>. KONSTITUIRANJE SAVJETA MLADIH</w:t>
      </w:r>
    </w:p>
    <w:p w14:paraId="0F48A41E" w14:textId="77777777" w:rsidR="00BE638F" w:rsidRPr="00BB0DA1" w:rsidRDefault="00BE638F" w:rsidP="00721205">
      <w:pPr>
        <w:pStyle w:val="StandardWeb"/>
        <w:shd w:val="clear" w:color="auto" w:fill="FFFFFF"/>
        <w:spacing w:before="0" w:beforeAutospacing="0" w:after="0" w:afterAutospacing="0"/>
        <w:rPr>
          <w:strike/>
        </w:rPr>
      </w:pPr>
    </w:p>
    <w:p w14:paraId="23196E67" w14:textId="77777777" w:rsidR="0083429D" w:rsidRPr="00BB0DA1" w:rsidRDefault="0083429D" w:rsidP="00721205">
      <w:pPr>
        <w:pStyle w:val="StandardWeb"/>
        <w:shd w:val="clear" w:color="auto" w:fill="FFFFFF"/>
        <w:spacing w:before="0" w:beforeAutospacing="0" w:after="0" w:afterAutospacing="0"/>
        <w:jc w:val="center"/>
      </w:pPr>
      <w:r w:rsidRPr="00BB0DA1">
        <w:t>Članak 10.</w:t>
      </w:r>
    </w:p>
    <w:p w14:paraId="441F55DE" w14:textId="115F2AB2" w:rsidR="005A7E0A" w:rsidRDefault="005A7E0A" w:rsidP="005A7E0A">
      <w:pPr>
        <w:pStyle w:val="StandardWeb"/>
        <w:shd w:val="clear" w:color="auto" w:fill="FFFFFF"/>
        <w:spacing w:before="0" w:beforeAutospacing="0" w:after="0" w:afterAutospacing="0"/>
        <w:jc w:val="both"/>
      </w:pPr>
      <w:r>
        <w:t xml:space="preserve">1) </w:t>
      </w:r>
      <w:r w:rsidR="0083429D" w:rsidRPr="00BB0DA1">
        <w:t>Savjet mladih mora se konstituirati u roku od 30 dana od dana objave rezultata izbora.</w:t>
      </w:r>
    </w:p>
    <w:p w14:paraId="0B38DCFE" w14:textId="664F9FFC" w:rsidR="0083429D" w:rsidRPr="00BB0DA1" w:rsidRDefault="005A7E0A" w:rsidP="005A7E0A">
      <w:pPr>
        <w:pStyle w:val="StandardWeb"/>
        <w:shd w:val="clear" w:color="auto" w:fill="FFFFFF"/>
        <w:spacing w:before="0" w:beforeAutospacing="0" w:after="0" w:afterAutospacing="0"/>
        <w:jc w:val="both"/>
      </w:pPr>
      <w:r>
        <w:t xml:space="preserve">2) </w:t>
      </w:r>
      <w:r w:rsidR="0083429D" w:rsidRPr="00BB0DA1">
        <w:t>Prvu sjednicu Savjeta mladih saziva predsjednik Gradskog vijeća, koji sjednicom predsjedava do izbora predsjednika Savjeta mladih.</w:t>
      </w:r>
    </w:p>
    <w:p w14:paraId="1F82B66C" w14:textId="77777777" w:rsidR="0083429D" w:rsidRPr="00BB0DA1" w:rsidRDefault="0083429D" w:rsidP="005A7E0A">
      <w:pPr>
        <w:pStyle w:val="StandardWeb"/>
        <w:shd w:val="clear" w:color="auto" w:fill="FFFFFF"/>
        <w:spacing w:before="0" w:beforeAutospacing="0" w:after="0" w:afterAutospacing="0"/>
        <w:jc w:val="both"/>
      </w:pPr>
      <w:r w:rsidRPr="00BB0DA1">
        <w:t>3) Predsjednika i zamjenika predsjednika Savjeta mladih biraju članovi Savjeta mladih iz reda izabranih članova većinom glasova svih članova.</w:t>
      </w:r>
    </w:p>
    <w:p w14:paraId="749CFEE9" w14:textId="77777777" w:rsidR="0083429D" w:rsidRPr="00BB0DA1" w:rsidRDefault="0083429D" w:rsidP="00721205">
      <w:pPr>
        <w:pStyle w:val="StandardWeb"/>
        <w:shd w:val="clear" w:color="auto" w:fill="FFFFFF"/>
        <w:spacing w:before="0" w:beforeAutospacing="0" w:after="0" w:afterAutospacing="0"/>
        <w:jc w:val="both"/>
      </w:pPr>
      <w:r w:rsidRPr="00BB0DA1">
        <w:t>4) Za predsjednika Savjeta mladih je izabran član koji je osvojio najveći broj glasova.</w:t>
      </w:r>
    </w:p>
    <w:p w14:paraId="45EC1AE5" w14:textId="77777777" w:rsidR="0083429D" w:rsidRPr="00BB0DA1" w:rsidRDefault="0083429D" w:rsidP="005A7E0A">
      <w:pPr>
        <w:pStyle w:val="StandardWeb"/>
        <w:shd w:val="clear" w:color="auto" w:fill="FFFFFF"/>
        <w:spacing w:before="0" w:beforeAutospacing="0" w:after="0" w:afterAutospacing="0"/>
        <w:jc w:val="both"/>
      </w:pPr>
      <w:r w:rsidRPr="00BB0DA1">
        <w:t>5) U slučaju da dva ili više članova ostvare jednak broj glasova, ponavlja se izbor među njima na istoj sjednici.</w:t>
      </w:r>
    </w:p>
    <w:p w14:paraId="0DD08C8D" w14:textId="77777777" w:rsidR="0083429D" w:rsidRPr="00BB0DA1" w:rsidRDefault="0083429D" w:rsidP="00721205">
      <w:pPr>
        <w:pStyle w:val="StandardWeb"/>
        <w:shd w:val="clear" w:color="auto" w:fill="FFFFFF"/>
        <w:spacing w:before="0" w:beforeAutospacing="0" w:after="0" w:afterAutospacing="0"/>
        <w:jc w:val="both"/>
      </w:pPr>
      <w:r w:rsidRPr="00BB0DA1">
        <w:t>6) Savjet mladih je konstituiran izborom predsjednika Savjeta mladih.</w:t>
      </w:r>
    </w:p>
    <w:p w14:paraId="14ACAA08" w14:textId="77777777" w:rsidR="0083429D" w:rsidRPr="00BB0DA1" w:rsidRDefault="0083429D" w:rsidP="00721205">
      <w:pPr>
        <w:pStyle w:val="StandardWeb"/>
        <w:shd w:val="clear" w:color="auto" w:fill="FFFFFF"/>
        <w:spacing w:before="0" w:beforeAutospacing="0" w:after="0" w:afterAutospacing="0"/>
        <w:jc w:val="both"/>
      </w:pPr>
      <w:r w:rsidRPr="00BB0DA1">
        <w:t>7) Obavijest o konstituiranju Savjeta mladih objavljuje se na mrežnim stranicama i oglasnoj ploči Grada Opatije.</w:t>
      </w:r>
    </w:p>
    <w:p w14:paraId="7BB2193B" w14:textId="77777777" w:rsidR="00BE638F" w:rsidRPr="00BB0DA1" w:rsidRDefault="00BE638F" w:rsidP="00721205">
      <w:pPr>
        <w:pStyle w:val="StandardWeb"/>
        <w:shd w:val="clear" w:color="auto" w:fill="FFFFFF"/>
        <w:spacing w:before="0" w:beforeAutospacing="0" w:after="0" w:afterAutospacing="0"/>
        <w:jc w:val="both"/>
      </w:pPr>
    </w:p>
    <w:p w14:paraId="3F03C036" w14:textId="77777777" w:rsidR="0083429D" w:rsidRPr="00BB0DA1" w:rsidRDefault="0083429D" w:rsidP="00721205">
      <w:pPr>
        <w:pStyle w:val="StandardWeb"/>
        <w:shd w:val="clear" w:color="auto" w:fill="FFFFFF"/>
        <w:spacing w:before="0" w:beforeAutospacing="0" w:after="0" w:afterAutospacing="0"/>
      </w:pPr>
      <w:r w:rsidRPr="00BB0DA1">
        <w:t>IV. DJELOKRUG I NAČIN RADA SAVJETA MLADIH</w:t>
      </w:r>
    </w:p>
    <w:p w14:paraId="73C469E3" w14:textId="77777777" w:rsidR="00BE638F" w:rsidRPr="00BB0DA1" w:rsidRDefault="00BE638F" w:rsidP="00721205">
      <w:pPr>
        <w:pStyle w:val="StandardWeb"/>
        <w:shd w:val="clear" w:color="auto" w:fill="FFFFFF"/>
        <w:spacing w:before="0" w:beforeAutospacing="0" w:after="0" w:afterAutospacing="0"/>
      </w:pPr>
    </w:p>
    <w:p w14:paraId="0DF1A027" w14:textId="77777777" w:rsidR="0083429D" w:rsidRPr="00BB0DA1" w:rsidRDefault="0083429D" w:rsidP="00721205">
      <w:pPr>
        <w:pStyle w:val="StandardWeb"/>
        <w:shd w:val="clear" w:color="auto" w:fill="FFFFFF"/>
        <w:spacing w:before="0" w:beforeAutospacing="0" w:after="0" w:afterAutospacing="0"/>
        <w:jc w:val="center"/>
      </w:pPr>
      <w:r w:rsidRPr="00BB0DA1">
        <w:t>Članak 11.</w:t>
      </w:r>
    </w:p>
    <w:p w14:paraId="0999A50E" w14:textId="77777777" w:rsidR="0083429D" w:rsidRPr="00BB0DA1" w:rsidRDefault="0083429D" w:rsidP="00721205">
      <w:pPr>
        <w:pStyle w:val="StandardWeb"/>
        <w:shd w:val="clear" w:color="auto" w:fill="FFFFFF"/>
        <w:spacing w:before="0" w:beforeAutospacing="0" w:after="0" w:afterAutospacing="0"/>
      </w:pPr>
      <w:r w:rsidRPr="00BB0DA1">
        <w:t>1) U okviru svoga djelokruga Savjet mladih:</w:t>
      </w:r>
    </w:p>
    <w:p w14:paraId="665DB5FE"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raspravlja na sjednicama Savjeta mladih o pitanjima značajnim za rad Savjeta mladih te o pitanjima iz djelokruga Gradskog vijeća koji su od interesa za mlade,</w:t>
      </w:r>
    </w:p>
    <w:p w14:paraId="341BBC0C"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u suradnji s predsjednikom Gradskog vijeća inicira u Gradskom vijeću donošenje odluka od značaja za mlade, donošenje programa i drugih akata od značenja za unaprjeđivanje položaja mladih na području Grada Opatije, raspravu o pojedinim pitanjima od značenja za unaprjeđivanje položaja mladih na području Grada Opatije te način rješavanja navedenih pitanja,</w:t>
      </w:r>
    </w:p>
    <w:p w14:paraId="2709EBFB"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putem svojih predstavnika sudjeluje u radu Gradskog vijeća prilikom donošenja odluka, mjera, programa i drugih akata od osobitog značenja za unaprjeđivanje položaja mladih na području Grada Opatije davanjem mišljenja, prijedloga i preporuka o pitanjima i temama od interesa za mlade,</w:t>
      </w:r>
    </w:p>
    <w:p w14:paraId="42AECAEF"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sudjeluje u izradi, provedbi i praćenju provedbe lokalnih programa za mlade, daje pisana očitovanja i prijedloge nadležnim tijelima o potrebama i problemima mladih, a po potrebi predlaže i donošenje programa za otklanjanje nastalih problema i poboljšanje položaja mladih,</w:t>
      </w:r>
    </w:p>
    <w:p w14:paraId="46AC08FE"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potiče informiranje mladih o svim pitanjima značajnim za unaprjeđivanje položaja mladih, međusobnu suradnju savjeta mladih u Republici Hrvatskoj te suradnju i razmjenu iskustava s organizacijama civilnoga društva i odgovarajućim tijelima drugih zemalja,</w:t>
      </w:r>
    </w:p>
    <w:p w14:paraId="50E1CDC4"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potiče mlade na aktivnu participaciju u Gradu Opatija te ih po potrebi poziva na sjednice i uključuje u svoj rad</w:t>
      </w:r>
    </w:p>
    <w:p w14:paraId="019FBBB6"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predlaže i daje na odobravanje Gradskom vijeću program rada popraćen financijskim planom radi ostvarivanja programa rada Savjeta mladih najkasnije do 30. studenog tekuće godine za sljedeću kalendarsku godinu,</w:t>
      </w:r>
    </w:p>
    <w:p w14:paraId="67F0F0FC" w14:textId="77777777" w:rsidR="0083429D" w:rsidRPr="00BB0DA1" w:rsidRDefault="0083429D" w:rsidP="00721205">
      <w:pPr>
        <w:pStyle w:val="StandardWeb"/>
        <w:shd w:val="clear" w:color="auto" w:fill="FFFFFF"/>
        <w:spacing w:before="0" w:beforeAutospacing="0" w:after="0" w:afterAutospacing="0"/>
        <w:ind w:firstLine="720"/>
        <w:jc w:val="both"/>
      </w:pPr>
      <w:r w:rsidRPr="00BB0DA1">
        <w:lastRenderedPageBreak/>
        <w:t>- izrađuje godišnje izvješće o svom radu te isto do 31. ožujka tekuće godine za prethodnu godinu upućuje Gradskom vijeću i dostavlja gradonačelniku te isto podnosi tijelu državne uprave nadležnom za mlade do 31. ožujka tekuće godine za prethodnu godinu,</w:t>
      </w:r>
    </w:p>
    <w:p w14:paraId="2159D269" w14:textId="77777777" w:rsidR="0083429D" w:rsidRPr="00BB0DA1" w:rsidRDefault="0083429D" w:rsidP="00721205">
      <w:pPr>
        <w:pStyle w:val="StandardWeb"/>
        <w:shd w:val="clear" w:color="auto" w:fill="FFFFFF"/>
        <w:spacing w:before="0" w:beforeAutospacing="0" w:after="0" w:afterAutospacing="0"/>
        <w:ind w:firstLine="720"/>
      </w:pPr>
      <w:r w:rsidRPr="00BB0DA1">
        <w:t>- po potrebi poziva vijećnike Gradskog vijeća na sjednice Savjeta mladih,</w:t>
      </w:r>
    </w:p>
    <w:p w14:paraId="0DE9C370"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potiče razvoj financijskog okvira provedbe politike za mlade i podrške razvoju organizacija mladih i za mlade te sudjeluje u programiranju prioriteta natječaja i određivanja kriterija financiranja organizacija mladih i za mlade,</w:t>
      </w:r>
    </w:p>
    <w:p w14:paraId="5BFB697E" w14:textId="77777777" w:rsidR="0083429D" w:rsidRPr="00BB0DA1" w:rsidRDefault="0083429D" w:rsidP="00721205">
      <w:pPr>
        <w:pStyle w:val="StandardWeb"/>
        <w:shd w:val="clear" w:color="auto" w:fill="FFFFFF"/>
        <w:spacing w:before="0" w:beforeAutospacing="0" w:after="0" w:afterAutospacing="0"/>
        <w:ind w:firstLine="720"/>
        <w:jc w:val="both"/>
      </w:pPr>
      <w:r w:rsidRPr="00BB0DA1">
        <w:t>- izabire jednog predstavnika u savjet mladih Primorsko-goranske županije,</w:t>
      </w:r>
    </w:p>
    <w:p w14:paraId="570ADD64" w14:textId="77777777" w:rsidR="0083429D" w:rsidRPr="00BB0DA1" w:rsidRDefault="0083429D" w:rsidP="00721205">
      <w:pPr>
        <w:pStyle w:val="StandardWeb"/>
        <w:shd w:val="clear" w:color="auto" w:fill="FFFFFF"/>
        <w:spacing w:before="0" w:beforeAutospacing="0" w:after="0" w:afterAutospacing="0"/>
        <w:ind w:firstLine="720"/>
      </w:pPr>
      <w:r w:rsidRPr="00BB0DA1">
        <w:t>- obavlja i druge savjetodavne poslove od interesa za mlade.</w:t>
      </w:r>
    </w:p>
    <w:p w14:paraId="558207D8" w14:textId="77777777" w:rsidR="0083429D" w:rsidRPr="00BB0DA1" w:rsidRDefault="0083429D" w:rsidP="00721205">
      <w:pPr>
        <w:pStyle w:val="StandardWeb"/>
        <w:shd w:val="clear" w:color="auto" w:fill="FFFFFF"/>
        <w:spacing w:before="0" w:beforeAutospacing="0" w:after="0" w:afterAutospacing="0"/>
        <w:jc w:val="both"/>
      </w:pPr>
      <w:r w:rsidRPr="00BB0DA1">
        <w:t>2) Program rada Savjeta mladih objavljuje se u Službenim novinama Grada Opatije te na mrežnoj stranici Grada Opatije, a Godišnje izvješće o radu Savjeta mladih objavljuje se na mrežnim stranicama Grada Opatije</w:t>
      </w:r>
    </w:p>
    <w:p w14:paraId="0DB0AD03" w14:textId="77777777" w:rsidR="0083429D" w:rsidRPr="00BB0DA1" w:rsidRDefault="0083429D" w:rsidP="00721205">
      <w:pPr>
        <w:pStyle w:val="StandardWeb"/>
        <w:shd w:val="clear" w:color="auto" w:fill="FFFFFF"/>
        <w:spacing w:before="0" w:beforeAutospacing="0" w:after="0" w:afterAutospacing="0"/>
        <w:jc w:val="both"/>
      </w:pPr>
      <w:r w:rsidRPr="00BB0DA1">
        <w:t>3) Savjet mladih donosi program rada i financijski plan Savjeta mladih za svaku kalendarsku godinu.</w:t>
      </w:r>
    </w:p>
    <w:p w14:paraId="237740F0" w14:textId="77777777" w:rsidR="0083429D" w:rsidRPr="00BB0DA1" w:rsidRDefault="0083429D" w:rsidP="00721205">
      <w:pPr>
        <w:pStyle w:val="StandardWeb"/>
        <w:shd w:val="clear" w:color="auto" w:fill="FFFFFF"/>
        <w:spacing w:before="0" w:beforeAutospacing="0" w:after="0" w:afterAutospacing="0"/>
        <w:contextualSpacing/>
        <w:jc w:val="both"/>
      </w:pPr>
      <w:r w:rsidRPr="00BB0DA1">
        <w:t>4) Programom iz stavka 1. ovoga članka utvrđuju se programske i druge aktivnosti, nositelji pojedinih aktivnosti te rokovi njihova izvršavanja, a mora sadržavati sljedeće aktivnosti:</w:t>
      </w:r>
    </w:p>
    <w:p w14:paraId="31030198" w14:textId="77777777" w:rsidR="0083429D" w:rsidRPr="00BB0DA1" w:rsidRDefault="0083429D" w:rsidP="00721205">
      <w:pPr>
        <w:pStyle w:val="StandardWeb"/>
        <w:shd w:val="clear" w:color="auto" w:fill="FFFFFF"/>
        <w:spacing w:before="0" w:beforeAutospacing="0" w:after="0" w:afterAutospacing="0"/>
        <w:ind w:firstLine="426"/>
        <w:contextualSpacing/>
        <w:jc w:val="both"/>
      </w:pPr>
      <w:r w:rsidRPr="00BB0DA1">
        <w:t>- sudjelovanje u procesu izrade i praćenja provedbe lokalnog programa za mlade,</w:t>
      </w:r>
    </w:p>
    <w:p w14:paraId="5B60E5DB" w14:textId="77777777" w:rsidR="0083429D" w:rsidRPr="00BB0DA1" w:rsidRDefault="0083429D" w:rsidP="00721205">
      <w:pPr>
        <w:pStyle w:val="StandardWeb"/>
        <w:shd w:val="clear" w:color="auto" w:fill="FFFFFF"/>
        <w:spacing w:before="0" w:beforeAutospacing="0" w:after="0" w:afterAutospacing="0"/>
        <w:ind w:firstLine="426"/>
        <w:contextualSpacing/>
        <w:jc w:val="both"/>
      </w:pPr>
      <w:r w:rsidRPr="00BB0DA1">
        <w:t>- konzultiranje s mladima i organizacijama mladih i za mlade o temama bitnim za mlade,</w:t>
      </w:r>
    </w:p>
    <w:p w14:paraId="2F5EE0E5" w14:textId="77777777" w:rsidR="0083429D" w:rsidRPr="00BB0DA1" w:rsidRDefault="0083429D" w:rsidP="00721205">
      <w:pPr>
        <w:pStyle w:val="StandardWeb"/>
        <w:shd w:val="clear" w:color="auto" w:fill="FFFFFF"/>
        <w:spacing w:before="0" w:beforeAutospacing="0" w:after="0" w:afterAutospacing="0"/>
        <w:ind w:firstLine="426"/>
        <w:contextualSpacing/>
        <w:jc w:val="both"/>
      </w:pPr>
      <w:r w:rsidRPr="00BB0DA1">
        <w:t>- suradnju s tijelima Grada Opatije i Primorsko – goranske županije u politici za mlade i</w:t>
      </w:r>
    </w:p>
    <w:p w14:paraId="65E67EF7" w14:textId="77777777" w:rsidR="0083429D" w:rsidRPr="00BB0DA1" w:rsidRDefault="0083429D" w:rsidP="00721205">
      <w:pPr>
        <w:pStyle w:val="StandardWeb"/>
        <w:shd w:val="clear" w:color="auto" w:fill="FFFFFF"/>
        <w:spacing w:before="0" w:beforeAutospacing="0" w:after="0" w:afterAutospacing="0"/>
        <w:ind w:firstLine="426"/>
        <w:contextualSpacing/>
        <w:jc w:val="both"/>
      </w:pPr>
      <w:r w:rsidRPr="00BB0DA1">
        <w:t>- suradnju s drugim savjetodavnim tijelima mladih u Republici Hrvatskoj i inozemstvu.</w:t>
      </w:r>
    </w:p>
    <w:p w14:paraId="152C05C3" w14:textId="77777777" w:rsidR="0083429D" w:rsidRPr="00BB0DA1" w:rsidRDefault="0083429D" w:rsidP="00721205">
      <w:pPr>
        <w:pStyle w:val="StandardWeb"/>
        <w:shd w:val="clear" w:color="auto" w:fill="FFFFFF"/>
        <w:spacing w:before="0" w:beforeAutospacing="0" w:after="0" w:afterAutospacing="0"/>
        <w:jc w:val="both"/>
      </w:pPr>
      <w:r w:rsidRPr="00BB0DA1">
        <w:t>5) Savjet mladih može imenovati svoje stalne i povremene radne skupine za uža područja djelovanja te organizirati forume, tribine i radionice za pojedine dobne skupine mladih ili srodne vrste problema mladih.</w:t>
      </w:r>
    </w:p>
    <w:p w14:paraId="54E5C21C" w14:textId="77777777" w:rsidR="0083429D" w:rsidRPr="00BB0DA1" w:rsidRDefault="0083429D" w:rsidP="00721205">
      <w:pPr>
        <w:pStyle w:val="StandardWeb"/>
        <w:shd w:val="clear" w:color="auto" w:fill="FFFFFF"/>
        <w:spacing w:before="0" w:beforeAutospacing="0" w:after="0" w:afterAutospacing="0"/>
        <w:jc w:val="both"/>
      </w:pPr>
      <w:r w:rsidRPr="00BB0DA1">
        <w:t>6) U radu Savjeta mladih mogu sudjelovati, bez prava glasa, i stručnjaci iz pojedinih područja vezanih za mlade i rad s mladima.</w:t>
      </w:r>
    </w:p>
    <w:p w14:paraId="3382D763" w14:textId="77777777" w:rsidR="00BE638F" w:rsidRPr="00BB0DA1" w:rsidRDefault="00BE638F" w:rsidP="00721205">
      <w:pPr>
        <w:pStyle w:val="StandardWeb"/>
        <w:shd w:val="clear" w:color="auto" w:fill="FFFFFF"/>
        <w:spacing w:before="0" w:beforeAutospacing="0" w:after="0" w:afterAutospacing="0"/>
        <w:jc w:val="both"/>
      </w:pPr>
    </w:p>
    <w:p w14:paraId="0D5495D3" w14:textId="77777777" w:rsidR="0083429D" w:rsidRPr="00BB0DA1" w:rsidRDefault="0083429D" w:rsidP="00721205">
      <w:pPr>
        <w:pStyle w:val="StandardWeb"/>
        <w:shd w:val="clear" w:color="auto" w:fill="FFFFFF"/>
        <w:spacing w:before="0" w:beforeAutospacing="0" w:after="0" w:afterAutospacing="0"/>
        <w:jc w:val="center"/>
      </w:pPr>
      <w:r w:rsidRPr="00BB0DA1">
        <w:t>Članak 12.</w:t>
      </w:r>
    </w:p>
    <w:p w14:paraId="0104777A" w14:textId="77777777" w:rsidR="0083429D" w:rsidRPr="00BB0DA1" w:rsidRDefault="0083429D" w:rsidP="00721205">
      <w:pPr>
        <w:pStyle w:val="StandardWeb"/>
        <w:shd w:val="clear" w:color="auto" w:fill="FFFFFF"/>
        <w:spacing w:before="0" w:beforeAutospacing="0" w:after="0" w:afterAutospacing="0"/>
        <w:jc w:val="both"/>
      </w:pPr>
      <w:r w:rsidRPr="00BB0DA1">
        <w:t>1) Način rada Savjeta mladih detaljno se uređuje Poslovnikom o radu u skladu s odredbama Zakona o savjetima mladih..</w:t>
      </w:r>
    </w:p>
    <w:p w14:paraId="23684329" w14:textId="77777777" w:rsidR="0083429D" w:rsidRPr="00BB0DA1" w:rsidRDefault="0083429D" w:rsidP="00721205">
      <w:pPr>
        <w:pStyle w:val="StandardWeb"/>
        <w:shd w:val="clear" w:color="auto" w:fill="FFFFFF"/>
        <w:spacing w:before="0" w:beforeAutospacing="0" w:after="0" w:afterAutospacing="0"/>
        <w:jc w:val="both"/>
      </w:pPr>
      <w:r w:rsidRPr="00BB0DA1">
        <w:t>2) Poslovnik o radu Savjet mladih donosi na konstituirajućoj sjednici, većinom glasova nazočnih članova.</w:t>
      </w:r>
    </w:p>
    <w:p w14:paraId="71E54C71" w14:textId="77777777" w:rsidR="0083429D" w:rsidRPr="00BB0DA1" w:rsidRDefault="0083429D" w:rsidP="00721205">
      <w:pPr>
        <w:pStyle w:val="StandardWeb"/>
        <w:shd w:val="clear" w:color="auto" w:fill="FFFFFF"/>
        <w:spacing w:before="0" w:beforeAutospacing="0" w:after="0" w:afterAutospacing="0"/>
        <w:jc w:val="both"/>
      </w:pPr>
      <w:r w:rsidRPr="00BB0DA1">
        <w:t>3) Prostorne, tehničke i administrativne uvjete za rad Savjeta mladih osigurava Grad Opatija.</w:t>
      </w:r>
    </w:p>
    <w:p w14:paraId="04B27A83" w14:textId="77777777" w:rsidR="0083429D" w:rsidRPr="00BB0DA1" w:rsidRDefault="0083429D" w:rsidP="00721205">
      <w:pPr>
        <w:pStyle w:val="StandardWeb"/>
        <w:shd w:val="clear" w:color="auto" w:fill="FFFFFF"/>
        <w:spacing w:before="0" w:beforeAutospacing="0" w:after="0" w:afterAutospacing="0"/>
        <w:jc w:val="both"/>
      </w:pPr>
      <w:r w:rsidRPr="00BB0DA1">
        <w:t>4) Tehničku i stručnu podršku radu Savjeta mladih pruža Upravni odjel za financije i društvene djelatnosti Grada Opatije.</w:t>
      </w:r>
    </w:p>
    <w:p w14:paraId="015CCD06" w14:textId="77777777" w:rsidR="00BE638F" w:rsidRPr="00BB0DA1" w:rsidRDefault="00BE638F" w:rsidP="00721205">
      <w:pPr>
        <w:pStyle w:val="StandardWeb"/>
        <w:shd w:val="clear" w:color="auto" w:fill="FFFFFF"/>
        <w:spacing w:before="0" w:beforeAutospacing="0" w:after="0" w:afterAutospacing="0"/>
        <w:jc w:val="both"/>
      </w:pPr>
    </w:p>
    <w:p w14:paraId="4E129B3A" w14:textId="77777777" w:rsidR="0083429D" w:rsidRPr="00BB0DA1" w:rsidRDefault="0083429D" w:rsidP="00721205">
      <w:pPr>
        <w:pStyle w:val="StandardWeb"/>
        <w:shd w:val="clear" w:color="auto" w:fill="FFFFFF"/>
        <w:spacing w:before="0" w:beforeAutospacing="0" w:after="0" w:afterAutospacing="0"/>
        <w:jc w:val="center"/>
      </w:pPr>
      <w:r w:rsidRPr="00BB0DA1">
        <w:t>Članak 13.</w:t>
      </w:r>
    </w:p>
    <w:p w14:paraId="3AD9DD48" w14:textId="77777777" w:rsidR="0083429D" w:rsidRPr="00BB0DA1" w:rsidRDefault="0083429D" w:rsidP="00721205">
      <w:pPr>
        <w:pStyle w:val="StandardWeb"/>
        <w:shd w:val="clear" w:color="auto" w:fill="FFFFFF"/>
        <w:spacing w:before="0" w:beforeAutospacing="0" w:after="0" w:afterAutospacing="0"/>
        <w:jc w:val="both"/>
      </w:pPr>
      <w:r w:rsidRPr="00BB0DA1">
        <w:t>1) Predsjednik Savjeta mladih predstavlja Savjet mladih, saziva i predsjedava sjednicama Savjeta mladih,  dostavlja gradonačelniku te podnosi tijelu državne uprave nadležnom za mlade godišnje izvješće o radu Savjeta mladih te obavlja druge poslove u skladu s  Poslovnikom o radu Savjeta mladih.</w:t>
      </w:r>
    </w:p>
    <w:p w14:paraId="530AEB7F" w14:textId="77777777" w:rsidR="0083429D" w:rsidRPr="00BB0DA1" w:rsidRDefault="0083429D" w:rsidP="00721205">
      <w:pPr>
        <w:pStyle w:val="StandardWeb"/>
        <w:shd w:val="clear" w:color="auto" w:fill="FFFFFF"/>
        <w:spacing w:before="0" w:beforeAutospacing="0" w:after="0" w:afterAutospacing="0"/>
        <w:jc w:val="both"/>
      </w:pPr>
      <w:r w:rsidRPr="00BB0DA1">
        <w:t>2) Zamjenik predsjednika zamjenjuje predsjednika za vrijeme njegove odsutnosti i spriječenosti u obavljanju dužnosti.</w:t>
      </w:r>
    </w:p>
    <w:p w14:paraId="64F946E5" w14:textId="653DAEE9" w:rsidR="0083429D" w:rsidRPr="00BB0DA1" w:rsidRDefault="0083429D" w:rsidP="00721205">
      <w:pPr>
        <w:pStyle w:val="StandardWeb"/>
        <w:shd w:val="clear" w:color="auto" w:fill="FFFFFF"/>
        <w:spacing w:before="0" w:beforeAutospacing="0" w:after="0" w:afterAutospacing="0"/>
        <w:jc w:val="both"/>
      </w:pPr>
      <w:r w:rsidRPr="00BB0DA1">
        <w:t>3) Ako Predsjednik Savjeta mladih ne obavlja svoje dužnosti, Savjet mladih može natpolovičnom većinom glasova svih članova pokrenuti postupak njegovog razrješenja i izbor novog predsjednika.</w:t>
      </w:r>
    </w:p>
    <w:p w14:paraId="4A219E46" w14:textId="77777777" w:rsidR="0083429D" w:rsidRPr="00BB0DA1" w:rsidRDefault="0083429D" w:rsidP="00721205">
      <w:pPr>
        <w:pStyle w:val="StandardWeb"/>
        <w:shd w:val="clear" w:color="auto" w:fill="FFFFFF"/>
        <w:spacing w:before="0" w:beforeAutospacing="0" w:after="0" w:afterAutospacing="0"/>
        <w:jc w:val="both"/>
      </w:pPr>
      <w:r w:rsidRPr="00BB0DA1">
        <w:t>4) Ako Savjet mladih ne pokrene postupak izbora novog predsjednika, sukladno stavku 2. ovog članka, Gradsko vijeće može uputiti Savjetu mladih inicijativu za pokretanje postupka izbora novog predsjednika.</w:t>
      </w:r>
    </w:p>
    <w:p w14:paraId="7C10E80E" w14:textId="2FA357B3" w:rsidR="00BE638F" w:rsidRPr="00BB0DA1" w:rsidRDefault="00BE638F">
      <w:pPr>
        <w:rPr>
          <w:rFonts w:ascii="Times New Roman" w:eastAsia="Times New Roman" w:hAnsi="Times New Roman" w:cs="Times New Roman"/>
          <w:kern w:val="0"/>
          <w:lang w:eastAsia="en-GB"/>
          <w14:ligatures w14:val="none"/>
        </w:rPr>
      </w:pPr>
      <w:r w:rsidRPr="00BB0DA1">
        <w:br w:type="page"/>
      </w:r>
    </w:p>
    <w:p w14:paraId="06C1D087" w14:textId="77777777" w:rsidR="0083429D" w:rsidRPr="00BB0DA1" w:rsidRDefault="0083429D" w:rsidP="00721205">
      <w:pPr>
        <w:pStyle w:val="StandardWeb"/>
        <w:shd w:val="clear" w:color="auto" w:fill="FFFFFF"/>
        <w:spacing w:before="0" w:beforeAutospacing="0" w:after="0" w:afterAutospacing="0"/>
      </w:pPr>
      <w:r w:rsidRPr="00BB0DA1">
        <w:lastRenderedPageBreak/>
        <w:t>V. SREDSTVA ZA RAD SAVJETA MLADIH</w:t>
      </w:r>
    </w:p>
    <w:p w14:paraId="587C41FB" w14:textId="77777777" w:rsidR="00BE638F" w:rsidRPr="00BB0DA1" w:rsidRDefault="00BE638F" w:rsidP="00721205">
      <w:pPr>
        <w:pStyle w:val="StandardWeb"/>
        <w:shd w:val="clear" w:color="auto" w:fill="FFFFFF"/>
        <w:spacing w:before="0" w:beforeAutospacing="0" w:after="0" w:afterAutospacing="0"/>
      </w:pPr>
    </w:p>
    <w:p w14:paraId="54699080" w14:textId="77777777" w:rsidR="0083429D" w:rsidRPr="00BB0DA1" w:rsidRDefault="0083429D" w:rsidP="00721205">
      <w:pPr>
        <w:pStyle w:val="StandardWeb"/>
        <w:shd w:val="clear" w:color="auto" w:fill="FFFFFF"/>
        <w:spacing w:before="0" w:beforeAutospacing="0" w:after="0" w:afterAutospacing="0"/>
        <w:jc w:val="center"/>
      </w:pPr>
      <w:r w:rsidRPr="00BB0DA1">
        <w:t>Članak 14.</w:t>
      </w:r>
    </w:p>
    <w:p w14:paraId="70D966F3" w14:textId="77777777" w:rsidR="0083429D" w:rsidRPr="00BB0DA1" w:rsidRDefault="0083429D" w:rsidP="00721205">
      <w:pPr>
        <w:pStyle w:val="StandardWeb"/>
        <w:shd w:val="clear" w:color="auto" w:fill="FFFFFF"/>
        <w:spacing w:before="0" w:beforeAutospacing="0" w:after="0" w:afterAutospacing="0"/>
        <w:jc w:val="both"/>
      </w:pPr>
      <w:r w:rsidRPr="00BB0DA1">
        <w:t>1) Financijska sredstva za rad i program rada Savjeta mladih osiguravaju se u Proračunu Grada Opatije.</w:t>
      </w:r>
    </w:p>
    <w:p w14:paraId="5F4F5A0F" w14:textId="77777777" w:rsidR="0083429D" w:rsidRPr="00BB0DA1" w:rsidRDefault="0083429D" w:rsidP="00721205">
      <w:pPr>
        <w:pStyle w:val="StandardWeb"/>
        <w:shd w:val="clear" w:color="auto" w:fill="FFFFFF"/>
        <w:spacing w:before="0" w:beforeAutospacing="0" w:after="0" w:afterAutospacing="0"/>
        <w:jc w:val="both"/>
      </w:pPr>
      <w:r w:rsidRPr="00BB0DA1">
        <w:t>2) Prostor za održavanje sjednica Savjeta mladih osigurava Grad Opatija.</w:t>
      </w:r>
    </w:p>
    <w:p w14:paraId="023ECCF1" w14:textId="0BD4BC81" w:rsidR="0083429D" w:rsidRPr="00BB0DA1" w:rsidRDefault="0083429D" w:rsidP="00721205">
      <w:pPr>
        <w:pStyle w:val="StandardWeb"/>
        <w:shd w:val="clear" w:color="auto" w:fill="FFFFFF"/>
        <w:spacing w:before="0" w:beforeAutospacing="0" w:after="0" w:afterAutospacing="0"/>
      </w:pPr>
      <w:r w:rsidRPr="00BB0DA1">
        <w:t>3) Članovi Savjeta mladih imaju pravo na naknadu za svoj rad u visini od 2</w:t>
      </w:r>
      <w:r w:rsidR="00D77371">
        <w:t>7</w:t>
      </w:r>
      <w:r w:rsidRPr="00BB0DA1">
        <w:t xml:space="preserve"> eura po prisustvu sjednici. </w:t>
      </w:r>
    </w:p>
    <w:p w14:paraId="3E48E4B6" w14:textId="77777777" w:rsidR="0083429D" w:rsidRPr="00BB0DA1" w:rsidRDefault="0083429D" w:rsidP="00721205">
      <w:pPr>
        <w:pStyle w:val="StandardWeb"/>
        <w:shd w:val="clear" w:color="auto" w:fill="FFFFFF"/>
        <w:spacing w:before="0" w:beforeAutospacing="0" w:after="0" w:afterAutospacing="0"/>
        <w:jc w:val="both"/>
      </w:pPr>
      <w:r w:rsidRPr="00BB0DA1">
        <w:t>4) Članovi Savjeta mladih imaju pravo na naknadu troškova prijevoza za dolazak na sjednice Savjeta mladih u visini cijene autobusne putne karte kupljene izvan autobusa za relaciju od mjesta prebivališta/ boravišta do mjesta održavanja sjednice.</w:t>
      </w:r>
    </w:p>
    <w:p w14:paraId="0D7AE593" w14:textId="77777777" w:rsidR="0083429D" w:rsidRPr="00BB0DA1" w:rsidRDefault="0083429D" w:rsidP="00721205">
      <w:pPr>
        <w:pStyle w:val="StandardWeb"/>
        <w:shd w:val="clear" w:color="auto" w:fill="FFFFFF"/>
        <w:spacing w:before="0" w:beforeAutospacing="0" w:after="0" w:afterAutospacing="0"/>
        <w:jc w:val="both"/>
      </w:pPr>
      <w:r w:rsidRPr="00BB0DA1">
        <w:t>5) Članovi Savjeta mladih imaju pravo na naknadu drugih troškova neposredno vezanih za rad u Savjetu mladih u visini stvarnih troškova.</w:t>
      </w:r>
    </w:p>
    <w:p w14:paraId="3EC5FF82" w14:textId="77777777" w:rsidR="0083429D" w:rsidRPr="00BB0DA1" w:rsidRDefault="0083429D" w:rsidP="00721205">
      <w:pPr>
        <w:pStyle w:val="StandardWeb"/>
        <w:shd w:val="clear" w:color="auto" w:fill="FFFFFF"/>
        <w:spacing w:before="0" w:beforeAutospacing="0" w:after="0" w:afterAutospacing="0"/>
        <w:jc w:val="both"/>
      </w:pPr>
      <w:r w:rsidRPr="00BB0DA1">
        <w:t>6) Članovi Savjeta mladih Grada Opatije koji su predstavnici Savjeta mladih Grada Opatije u Savjetu mladih Primorsko-goranske županije imaju pravo na naknadu za svoj rad samo po jednoj osnovi.</w:t>
      </w:r>
    </w:p>
    <w:p w14:paraId="4CE80687" w14:textId="77777777" w:rsidR="0083429D" w:rsidRPr="00BB0DA1" w:rsidRDefault="0083429D" w:rsidP="00721205">
      <w:pPr>
        <w:pStyle w:val="StandardWeb"/>
        <w:shd w:val="clear" w:color="auto" w:fill="FFFFFF"/>
        <w:spacing w:before="0" w:beforeAutospacing="0" w:after="0" w:afterAutospacing="0"/>
        <w:jc w:val="both"/>
      </w:pPr>
      <w:r w:rsidRPr="00BB0DA1">
        <w:t>7) Član savjeta mladih iz stavka 6. ovog članka ima pravo na naknadu za rad u savjetu mladih u kojem članovi savjeta mladih primaju naknadu za rad u višem iznosu.</w:t>
      </w:r>
    </w:p>
    <w:p w14:paraId="30DAC1DC" w14:textId="77777777" w:rsidR="00BE638F" w:rsidRPr="00BB0DA1" w:rsidRDefault="00BE638F" w:rsidP="00721205">
      <w:pPr>
        <w:pStyle w:val="StandardWeb"/>
        <w:shd w:val="clear" w:color="auto" w:fill="FFFFFF"/>
        <w:spacing w:before="0" w:beforeAutospacing="0" w:after="0" w:afterAutospacing="0"/>
        <w:jc w:val="both"/>
      </w:pPr>
    </w:p>
    <w:p w14:paraId="7C4F3CE2" w14:textId="77777777" w:rsidR="0083429D" w:rsidRPr="00BB0DA1" w:rsidRDefault="0083429D" w:rsidP="00721205">
      <w:pPr>
        <w:pStyle w:val="StandardWeb"/>
        <w:shd w:val="clear" w:color="auto" w:fill="FFFFFF"/>
        <w:spacing w:before="0" w:beforeAutospacing="0" w:after="0" w:afterAutospacing="0"/>
      </w:pPr>
      <w:r w:rsidRPr="00BB0DA1">
        <w:t>VI. SURADNJA SAVJETA MLADIH I GRADSKOG VIJEĆA TE GRADONAČELNIKA</w:t>
      </w:r>
    </w:p>
    <w:p w14:paraId="1F9B487A" w14:textId="77777777" w:rsidR="00BE638F" w:rsidRPr="00BB0DA1" w:rsidRDefault="00BE638F" w:rsidP="00721205">
      <w:pPr>
        <w:pStyle w:val="StandardWeb"/>
        <w:shd w:val="clear" w:color="auto" w:fill="FFFFFF"/>
        <w:spacing w:before="0" w:beforeAutospacing="0" w:after="0" w:afterAutospacing="0"/>
      </w:pPr>
    </w:p>
    <w:p w14:paraId="06DFB420" w14:textId="77777777" w:rsidR="0083429D" w:rsidRPr="00BB0DA1" w:rsidRDefault="0083429D" w:rsidP="00721205">
      <w:pPr>
        <w:pStyle w:val="StandardWeb"/>
        <w:shd w:val="clear" w:color="auto" w:fill="FFFFFF"/>
        <w:spacing w:before="0" w:beforeAutospacing="0" w:after="0" w:afterAutospacing="0"/>
        <w:jc w:val="center"/>
      </w:pPr>
      <w:r w:rsidRPr="00BB0DA1">
        <w:t>Članak 15.</w:t>
      </w:r>
    </w:p>
    <w:p w14:paraId="4F0DD337" w14:textId="77777777" w:rsidR="0083429D" w:rsidRPr="00BB0DA1" w:rsidRDefault="0083429D" w:rsidP="00721205">
      <w:pPr>
        <w:pStyle w:val="StandardWeb"/>
        <w:shd w:val="clear" w:color="auto" w:fill="FFFFFF"/>
        <w:spacing w:before="0" w:beforeAutospacing="0" w:after="0" w:afterAutospacing="0"/>
        <w:jc w:val="both"/>
      </w:pPr>
      <w:r w:rsidRPr="00BB0DA1">
        <w:t>1) Gradsko vijeće dostavlja Savjetu mladih sve pozive i materijale za svoje sjednice te zapisnike s održanih sjednica u istom roku kao i članovima Gradskog vijeća te na drugi prikladan način informira Savjet mladih o svim svojim aktivnostima.</w:t>
      </w:r>
    </w:p>
    <w:p w14:paraId="606CC988" w14:textId="77777777" w:rsidR="0083429D" w:rsidRPr="00BB0DA1" w:rsidRDefault="0083429D" w:rsidP="00721205">
      <w:pPr>
        <w:pStyle w:val="StandardWeb"/>
        <w:shd w:val="clear" w:color="auto" w:fill="FFFFFF"/>
        <w:spacing w:before="0" w:beforeAutospacing="0" w:after="0" w:afterAutospacing="0"/>
        <w:jc w:val="both"/>
      </w:pPr>
      <w:r w:rsidRPr="00BB0DA1">
        <w:t>2) Predsjednik Gradskog vijeća po potrebi, a najmanje svakih šest mjeseca, održava zajednički sastanak sa Savjetom mladih, na kojem se raspravlja o svim pitanjima od interesa za mlade te o suradnji s Gradskim vijećem i drugim tijelima Grada Opatije. Inicijativu za sastanak može pokrenuti i Savjet mladih.</w:t>
      </w:r>
    </w:p>
    <w:p w14:paraId="487C5D78" w14:textId="77777777" w:rsidR="0083429D" w:rsidRPr="00BB0DA1" w:rsidRDefault="0083429D" w:rsidP="00721205">
      <w:pPr>
        <w:pStyle w:val="StandardWeb"/>
        <w:shd w:val="clear" w:color="auto" w:fill="FFFFFF"/>
        <w:spacing w:before="0" w:beforeAutospacing="0" w:after="0" w:afterAutospacing="0"/>
        <w:jc w:val="both"/>
      </w:pPr>
      <w:r w:rsidRPr="00BB0DA1">
        <w:t>3) Na zajednički sastanak iz stavka 2. ovog članka mogu biti pozvani i drugi članovi Gradskog vijeća i drugih tijela Grada Opatije kao i stručnjaci iz pojedinih područja vezanih za mlade i rad s mladima.</w:t>
      </w:r>
    </w:p>
    <w:p w14:paraId="661A901F" w14:textId="77777777" w:rsidR="0083429D" w:rsidRPr="00BB0DA1" w:rsidRDefault="0083429D" w:rsidP="00721205">
      <w:pPr>
        <w:pStyle w:val="StandardWeb"/>
        <w:shd w:val="clear" w:color="auto" w:fill="FFFFFF"/>
        <w:spacing w:before="0" w:beforeAutospacing="0" w:after="0" w:afterAutospacing="0"/>
        <w:jc w:val="both"/>
      </w:pPr>
      <w:r w:rsidRPr="00BB0DA1">
        <w:t>4) Na prijedlog Savjeta mladih Gradsko vijeće će raspraviti pitanja od interesa za mlade i to najkasnije na prvoj sjednici koja će biti sazvana nakon dana dostave zahtjeva Savjeta mladih.</w:t>
      </w:r>
    </w:p>
    <w:p w14:paraId="2417D2B3" w14:textId="77777777" w:rsidR="0083429D" w:rsidRPr="00BB0DA1" w:rsidRDefault="0083429D" w:rsidP="00721205">
      <w:pPr>
        <w:pStyle w:val="StandardWeb"/>
        <w:shd w:val="clear" w:color="auto" w:fill="FFFFFF"/>
        <w:spacing w:before="0" w:beforeAutospacing="0" w:after="0" w:afterAutospacing="0"/>
        <w:jc w:val="both"/>
      </w:pPr>
      <w:r w:rsidRPr="00BB0DA1">
        <w:t>5) Predsjednik ili drugi član Savjeta mladih kojeg Savjet mladih imenuje dužan je odazvati se pozivima na sjednice Gradskog vijeća, prisustvovati sjednicama s pravom sudjelovanja u raspravi ali bez prava glasa te dostaviti svaki podatak ili izvještaj koji o pitanju iz njegova djelokruga zatraži Gradsko vijeće.</w:t>
      </w:r>
    </w:p>
    <w:p w14:paraId="3CCD6EC1" w14:textId="77777777" w:rsidR="00BE638F" w:rsidRPr="00BB0DA1" w:rsidRDefault="00BE638F" w:rsidP="00721205">
      <w:pPr>
        <w:pStyle w:val="StandardWeb"/>
        <w:shd w:val="clear" w:color="auto" w:fill="FFFFFF"/>
        <w:spacing w:before="0" w:beforeAutospacing="0" w:after="0" w:afterAutospacing="0"/>
        <w:jc w:val="both"/>
      </w:pPr>
    </w:p>
    <w:p w14:paraId="40FAE3E9" w14:textId="77777777" w:rsidR="0083429D" w:rsidRPr="00BB0DA1" w:rsidRDefault="0083429D" w:rsidP="00721205">
      <w:pPr>
        <w:pStyle w:val="StandardWeb"/>
        <w:shd w:val="clear" w:color="auto" w:fill="FFFFFF"/>
        <w:spacing w:before="0" w:beforeAutospacing="0" w:after="0" w:afterAutospacing="0"/>
        <w:jc w:val="center"/>
      </w:pPr>
      <w:r w:rsidRPr="00BB0DA1">
        <w:t>Članak 16.</w:t>
      </w:r>
    </w:p>
    <w:p w14:paraId="74063509" w14:textId="77777777" w:rsidR="0083429D" w:rsidRPr="00BB0DA1" w:rsidRDefault="0083429D" w:rsidP="00721205">
      <w:pPr>
        <w:pStyle w:val="StandardWeb"/>
        <w:shd w:val="clear" w:color="auto" w:fill="FFFFFF"/>
        <w:spacing w:before="0" w:beforeAutospacing="0" w:after="0" w:afterAutospacing="0"/>
        <w:jc w:val="both"/>
      </w:pPr>
      <w:r w:rsidRPr="00BB0DA1">
        <w:t>1) Gradonačelnik Grada Opatije najmanje svakih šest mjeseci ili po potrebi održava zajednički sastanak sa Savjetom mladih na kojem se raspravlja o svim pitanjima od interesa za mlade te o suradnji Gradonačelnika i Savjeta mladih.</w:t>
      </w:r>
    </w:p>
    <w:p w14:paraId="2D2DA0D8" w14:textId="77777777" w:rsidR="0083429D" w:rsidRPr="00BB0DA1" w:rsidRDefault="0083429D" w:rsidP="00721205">
      <w:pPr>
        <w:pStyle w:val="StandardWeb"/>
        <w:shd w:val="clear" w:color="auto" w:fill="FFFFFF"/>
        <w:spacing w:before="0" w:beforeAutospacing="0" w:after="0" w:afterAutospacing="0"/>
        <w:jc w:val="both"/>
      </w:pPr>
      <w:r w:rsidRPr="00BB0DA1">
        <w:t>2) Gradonačelnik svakih šest mjeseci pisanim putem obavještava Savjet mladih o svojim aktivnostima koje su od važnosti ili interesa za mlade.</w:t>
      </w:r>
    </w:p>
    <w:p w14:paraId="4A803AA3" w14:textId="77777777" w:rsidR="0083429D" w:rsidRPr="00BB0DA1" w:rsidRDefault="0083429D" w:rsidP="00721205">
      <w:pPr>
        <w:pStyle w:val="StandardWeb"/>
        <w:shd w:val="clear" w:color="auto" w:fill="FFFFFF"/>
        <w:spacing w:before="0" w:beforeAutospacing="0" w:after="0" w:afterAutospacing="0"/>
        <w:jc w:val="both"/>
      </w:pPr>
      <w:r w:rsidRPr="00BB0DA1">
        <w:t>3) Gradonačelnik Grada Opatije do 30. rujna tekuće godine Savjetu mladih upućuje poziv za uključivanje u izradu Proračuna Grada Opatije za iduću godinu dostavom prijedloga visine sredstava za rad savjeta mladih te za osiguravanje sredstava za druge potrebe mladih</w:t>
      </w:r>
    </w:p>
    <w:p w14:paraId="34565396" w14:textId="77777777" w:rsidR="0083429D" w:rsidRPr="00BB0DA1" w:rsidRDefault="0083429D" w:rsidP="00721205">
      <w:pPr>
        <w:pStyle w:val="StandardWeb"/>
        <w:shd w:val="clear" w:color="auto" w:fill="FFFFFF"/>
        <w:spacing w:before="0" w:beforeAutospacing="0" w:after="0" w:afterAutospacing="0"/>
        <w:jc w:val="both"/>
      </w:pPr>
      <w:r w:rsidRPr="00BB0DA1">
        <w:t>4) Gradonačelnik Grada Opatije Savjetu mladih upućuje prijedlog Proračuna Grada Opatije istovremeno s upućivanjem Gradskom vijeću.</w:t>
      </w:r>
    </w:p>
    <w:p w14:paraId="6ED16932" w14:textId="77777777" w:rsidR="0083429D" w:rsidRPr="00BB0DA1" w:rsidRDefault="0083429D" w:rsidP="00721205">
      <w:pPr>
        <w:pStyle w:val="StandardWeb"/>
        <w:shd w:val="clear" w:color="auto" w:fill="FFFFFF"/>
        <w:spacing w:before="0" w:beforeAutospacing="0" w:after="0" w:afterAutospacing="0"/>
      </w:pPr>
      <w:r w:rsidRPr="00BB0DA1">
        <w:lastRenderedPageBreak/>
        <w:t>VII. ZAVRŠNE ODREDBE</w:t>
      </w:r>
    </w:p>
    <w:p w14:paraId="206D372A" w14:textId="77777777" w:rsidR="00BE638F" w:rsidRPr="00BB0DA1" w:rsidRDefault="00BE638F" w:rsidP="00721205">
      <w:pPr>
        <w:pStyle w:val="StandardWeb"/>
        <w:shd w:val="clear" w:color="auto" w:fill="FFFFFF"/>
        <w:spacing w:before="0" w:beforeAutospacing="0" w:after="0" w:afterAutospacing="0"/>
      </w:pPr>
    </w:p>
    <w:p w14:paraId="72BD9CD8" w14:textId="77777777" w:rsidR="0083429D" w:rsidRPr="00BB0DA1" w:rsidRDefault="0083429D" w:rsidP="00721205">
      <w:pPr>
        <w:pStyle w:val="StandardWeb"/>
        <w:shd w:val="clear" w:color="auto" w:fill="FFFFFF"/>
        <w:spacing w:before="0" w:beforeAutospacing="0" w:after="0" w:afterAutospacing="0"/>
        <w:jc w:val="center"/>
      </w:pPr>
      <w:r w:rsidRPr="00BB0DA1">
        <w:t>Članak 17.</w:t>
      </w:r>
    </w:p>
    <w:p w14:paraId="6F370A12" w14:textId="77777777" w:rsidR="0083429D" w:rsidRPr="00BB0DA1" w:rsidRDefault="0083429D" w:rsidP="00721205">
      <w:pPr>
        <w:pStyle w:val="StandardWeb"/>
        <w:shd w:val="clear" w:color="auto" w:fill="FFFFFF"/>
        <w:spacing w:before="0" w:beforeAutospacing="0" w:after="0" w:afterAutospacing="0"/>
        <w:jc w:val="both"/>
      </w:pPr>
      <w:r w:rsidRPr="00BB0DA1">
        <w:t>Stupanjem na snagu ove Odluke, prestaje važiti Odluka o Savjetu mladih Grada Opatije („Službene novine Primorsko-goranske županije“ broj 8/16).</w:t>
      </w:r>
    </w:p>
    <w:p w14:paraId="6748E2FD" w14:textId="77777777" w:rsidR="00BE638F" w:rsidRPr="00BB0DA1" w:rsidRDefault="00BE638F" w:rsidP="00721205">
      <w:pPr>
        <w:pStyle w:val="StandardWeb"/>
        <w:shd w:val="clear" w:color="auto" w:fill="FFFFFF"/>
        <w:spacing w:before="0" w:beforeAutospacing="0" w:after="0" w:afterAutospacing="0"/>
        <w:jc w:val="both"/>
      </w:pPr>
    </w:p>
    <w:p w14:paraId="2D8A3B44" w14:textId="77777777" w:rsidR="0083429D" w:rsidRPr="00BB0DA1" w:rsidRDefault="0083429D" w:rsidP="00721205">
      <w:pPr>
        <w:pStyle w:val="StandardWeb"/>
        <w:shd w:val="clear" w:color="auto" w:fill="FFFFFF"/>
        <w:spacing w:before="0" w:beforeAutospacing="0" w:after="0" w:afterAutospacing="0"/>
        <w:jc w:val="center"/>
      </w:pPr>
      <w:r w:rsidRPr="00BB0DA1">
        <w:t>Članak 18.</w:t>
      </w:r>
    </w:p>
    <w:p w14:paraId="2B107ABE" w14:textId="77777777" w:rsidR="0083429D" w:rsidRPr="00BB0DA1" w:rsidRDefault="0083429D" w:rsidP="00721205">
      <w:pPr>
        <w:pStyle w:val="Default"/>
        <w:jc w:val="both"/>
        <w:rPr>
          <w:color w:val="auto"/>
        </w:rPr>
      </w:pPr>
      <w:r w:rsidRPr="00BB0DA1">
        <w:rPr>
          <w:color w:val="auto"/>
        </w:rPr>
        <w:t>Ova Odluka stupa na snagu osmog dana od dana objave u „Službenim novinama Grada Opatije“.</w:t>
      </w:r>
    </w:p>
    <w:p w14:paraId="3241991A" w14:textId="77777777" w:rsidR="0083429D" w:rsidRPr="00BB0DA1" w:rsidRDefault="0083429D" w:rsidP="00721205">
      <w:pPr>
        <w:pStyle w:val="StandardWeb"/>
        <w:shd w:val="clear" w:color="auto" w:fill="FFFFFF"/>
        <w:spacing w:before="0" w:beforeAutospacing="0" w:after="0" w:afterAutospacing="0"/>
        <w:jc w:val="both"/>
      </w:pPr>
    </w:p>
    <w:p w14:paraId="199B3844" w14:textId="77777777" w:rsidR="0083429D" w:rsidRPr="00BB0DA1" w:rsidRDefault="0083429D" w:rsidP="00721205">
      <w:pPr>
        <w:pStyle w:val="StandardWeb"/>
        <w:shd w:val="clear" w:color="auto" w:fill="FFFFFF"/>
        <w:spacing w:before="0" w:beforeAutospacing="0" w:after="0" w:afterAutospacing="0"/>
        <w:contextualSpacing/>
      </w:pPr>
      <w:r w:rsidRPr="00BB0DA1">
        <w:t xml:space="preserve">KLASA: </w:t>
      </w:r>
    </w:p>
    <w:p w14:paraId="72CA368E" w14:textId="7238E2EB" w:rsidR="0083429D" w:rsidRPr="00BB0DA1" w:rsidRDefault="0083429D" w:rsidP="00721205">
      <w:pPr>
        <w:pStyle w:val="StandardWeb"/>
        <w:shd w:val="clear" w:color="auto" w:fill="FFFFFF"/>
        <w:spacing w:before="0" w:beforeAutospacing="0" w:after="0" w:afterAutospacing="0"/>
        <w:contextualSpacing/>
      </w:pPr>
      <w:r w:rsidRPr="00BB0DA1">
        <w:t xml:space="preserve">UR.BROJ:  </w:t>
      </w:r>
    </w:p>
    <w:p w14:paraId="529BEC15" w14:textId="77777777" w:rsidR="0083429D" w:rsidRPr="00BB0DA1" w:rsidRDefault="0083429D" w:rsidP="00721205">
      <w:pPr>
        <w:pStyle w:val="StandardWeb"/>
        <w:shd w:val="clear" w:color="auto" w:fill="FFFFFF"/>
        <w:spacing w:before="0" w:beforeAutospacing="0" w:after="0" w:afterAutospacing="0"/>
        <w:contextualSpacing/>
      </w:pPr>
      <w:r w:rsidRPr="00BB0DA1">
        <w:t>Opatija,         2025.</w:t>
      </w:r>
    </w:p>
    <w:p w14:paraId="42BCBD44" w14:textId="77777777" w:rsidR="0083429D" w:rsidRPr="00BB0DA1" w:rsidRDefault="0083429D" w:rsidP="00721205">
      <w:pPr>
        <w:pStyle w:val="StandardWeb"/>
        <w:shd w:val="clear" w:color="auto" w:fill="FFFFFF"/>
        <w:spacing w:before="0" w:beforeAutospacing="0" w:after="0" w:afterAutospacing="0"/>
        <w:contextualSpacing/>
      </w:pPr>
    </w:p>
    <w:p w14:paraId="5DB5B929" w14:textId="77777777" w:rsidR="0083429D" w:rsidRPr="00BB0DA1" w:rsidRDefault="0083429D" w:rsidP="00721205">
      <w:pPr>
        <w:pStyle w:val="StandardWeb"/>
        <w:shd w:val="clear" w:color="auto" w:fill="FFFFFF"/>
        <w:spacing w:before="0" w:beforeAutospacing="0" w:after="0" w:afterAutospacing="0"/>
        <w:jc w:val="center"/>
      </w:pPr>
      <w:r w:rsidRPr="00BB0DA1">
        <w:t>GRADSKO VIJEĆE GRADA OPATIJE</w:t>
      </w:r>
    </w:p>
    <w:p w14:paraId="1F8D4379" w14:textId="298AAFC1" w:rsidR="0083429D" w:rsidRPr="00BB0DA1" w:rsidRDefault="0083429D" w:rsidP="00721205">
      <w:pPr>
        <w:pStyle w:val="StandardWeb"/>
        <w:shd w:val="clear" w:color="auto" w:fill="FFFFFF"/>
        <w:spacing w:before="0" w:beforeAutospacing="0" w:after="0" w:afterAutospacing="0"/>
        <w:jc w:val="center"/>
      </w:pPr>
      <w:r w:rsidRPr="00BB0DA1">
        <w:t>Predsjednik</w:t>
      </w:r>
      <w:r w:rsidR="00BE638F" w:rsidRPr="00BB0DA1">
        <w:t xml:space="preserve"> Gradskog vijeća</w:t>
      </w:r>
    </w:p>
    <w:p w14:paraId="7530D711" w14:textId="77777777" w:rsidR="0083429D" w:rsidRPr="00BB0DA1" w:rsidRDefault="0083429D" w:rsidP="00721205">
      <w:pPr>
        <w:pStyle w:val="StandardWeb"/>
        <w:shd w:val="clear" w:color="auto" w:fill="FFFFFF"/>
        <w:spacing w:before="0" w:beforeAutospacing="0" w:after="0" w:afterAutospacing="0"/>
        <w:jc w:val="both"/>
      </w:pPr>
    </w:p>
    <w:p w14:paraId="3994664C" w14:textId="77777777" w:rsidR="0083429D" w:rsidRPr="00BB0DA1" w:rsidRDefault="0083429D" w:rsidP="00721205">
      <w:pPr>
        <w:pStyle w:val="StandardWeb"/>
        <w:shd w:val="clear" w:color="auto" w:fill="FFFFFF"/>
        <w:spacing w:before="0" w:beforeAutospacing="0" w:after="0" w:afterAutospacing="0"/>
        <w:jc w:val="both"/>
      </w:pPr>
    </w:p>
    <w:sectPr w:rsidR="0083429D" w:rsidRPr="00BB0DA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536B1"/>
    <w:multiLevelType w:val="hybridMultilevel"/>
    <w:tmpl w:val="ABEE627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CF2AE8"/>
    <w:multiLevelType w:val="multilevel"/>
    <w:tmpl w:val="75640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0E68A1"/>
    <w:multiLevelType w:val="multilevel"/>
    <w:tmpl w:val="A790BEA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E94E10"/>
    <w:multiLevelType w:val="multilevel"/>
    <w:tmpl w:val="0C707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9B75B3C"/>
    <w:multiLevelType w:val="hybridMultilevel"/>
    <w:tmpl w:val="ECDE7F38"/>
    <w:lvl w:ilvl="0" w:tplc="F608118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3736E9A"/>
    <w:multiLevelType w:val="hybridMultilevel"/>
    <w:tmpl w:val="B4DE588E"/>
    <w:lvl w:ilvl="0" w:tplc="96EA011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2851135">
    <w:abstractNumId w:val="0"/>
  </w:num>
  <w:num w:numId="2" w16cid:durableId="2098166083">
    <w:abstractNumId w:val="5"/>
  </w:num>
  <w:num w:numId="3" w16cid:durableId="311183841">
    <w:abstractNumId w:val="2"/>
  </w:num>
  <w:num w:numId="4" w16cid:durableId="1615093709">
    <w:abstractNumId w:val="3"/>
  </w:num>
  <w:num w:numId="5" w16cid:durableId="331031947">
    <w:abstractNumId w:val="1"/>
  </w:num>
  <w:num w:numId="6" w16cid:durableId="160414770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339"/>
    <w:rsid w:val="00025758"/>
    <w:rsid w:val="00052696"/>
    <w:rsid w:val="000C079E"/>
    <w:rsid w:val="00116176"/>
    <w:rsid w:val="00153571"/>
    <w:rsid w:val="00193282"/>
    <w:rsid w:val="001A7D84"/>
    <w:rsid w:val="0020306D"/>
    <w:rsid w:val="00205FB2"/>
    <w:rsid w:val="00276CED"/>
    <w:rsid w:val="00276EC3"/>
    <w:rsid w:val="00301505"/>
    <w:rsid w:val="00305D38"/>
    <w:rsid w:val="00334740"/>
    <w:rsid w:val="003413A8"/>
    <w:rsid w:val="003531F4"/>
    <w:rsid w:val="003806BC"/>
    <w:rsid w:val="003D6ED3"/>
    <w:rsid w:val="004163D9"/>
    <w:rsid w:val="004847F6"/>
    <w:rsid w:val="004852D7"/>
    <w:rsid w:val="004A61D1"/>
    <w:rsid w:val="004B5600"/>
    <w:rsid w:val="005072BD"/>
    <w:rsid w:val="00537030"/>
    <w:rsid w:val="00545485"/>
    <w:rsid w:val="00555805"/>
    <w:rsid w:val="00557EA1"/>
    <w:rsid w:val="005A7E0A"/>
    <w:rsid w:val="005E5188"/>
    <w:rsid w:val="005F2350"/>
    <w:rsid w:val="005F6339"/>
    <w:rsid w:val="006417B3"/>
    <w:rsid w:val="0066597F"/>
    <w:rsid w:val="006914B0"/>
    <w:rsid w:val="006C1925"/>
    <w:rsid w:val="006D3DBF"/>
    <w:rsid w:val="006F1F57"/>
    <w:rsid w:val="00711AAA"/>
    <w:rsid w:val="0071411A"/>
    <w:rsid w:val="00721205"/>
    <w:rsid w:val="007410A3"/>
    <w:rsid w:val="00751CD2"/>
    <w:rsid w:val="00754D05"/>
    <w:rsid w:val="00755E2F"/>
    <w:rsid w:val="00796CE8"/>
    <w:rsid w:val="007A0633"/>
    <w:rsid w:val="007A404E"/>
    <w:rsid w:val="007A642E"/>
    <w:rsid w:val="007B047B"/>
    <w:rsid w:val="007E30B3"/>
    <w:rsid w:val="008016D1"/>
    <w:rsid w:val="0083429D"/>
    <w:rsid w:val="008411C3"/>
    <w:rsid w:val="008757F2"/>
    <w:rsid w:val="008A6CEA"/>
    <w:rsid w:val="008B0324"/>
    <w:rsid w:val="008F4181"/>
    <w:rsid w:val="008F78A6"/>
    <w:rsid w:val="00901E78"/>
    <w:rsid w:val="00905E2C"/>
    <w:rsid w:val="00913FA4"/>
    <w:rsid w:val="009177AF"/>
    <w:rsid w:val="009178C5"/>
    <w:rsid w:val="0094164A"/>
    <w:rsid w:val="00967867"/>
    <w:rsid w:val="00A30117"/>
    <w:rsid w:val="00A30B5E"/>
    <w:rsid w:val="00A32CCB"/>
    <w:rsid w:val="00A75BD2"/>
    <w:rsid w:val="00A80181"/>
    <w:rsid w:val="00AB7B05"/>
    <w:rsid w:val="00AC5A8C"/>
    <w:rsid w:val="00B36F31"/>
    <w:rsid w:val="00B4124F"/>
    <w:rsid w:val="00B47E86"/>
    <w:rsid w:val="00B85C2A"/>
    <w:rsid w:val="00B90564"/>
    <w:rsid w:val="00BB0DA1"/>
    <w:rsid w:val="00BD2763"/>
    <w:rsid w:val="00BE638F"/>
    <w:rsid w:val="00C139A7"/>
    <w:rsid w:val="00C40455"/>
    <w:rsid w:val="00C546A9"/>
    <w:rsid w:val="00C64156"/>
    <w:rsid w:val="00C772D9"/>
    <w:rsid w:val="00CB2E59"/>
    <w:rsid w:val="00CC1E5F"/>
    <w:rsid w:val="00CD74BA"/>
    <w:rsid w:val="00D77371"/>
    <w:rsid w:val="00DB03D9"/>
    <w:rsid w:val="00DB2680"/>
    <w:rsid w:val="00E006C9"/>
    <w:rsid w:val="00E272C6"/>
    <w:rsid w:val="00E83E20"/>
    <w:rsid w:val="00E92B7A"/>
    <w:rsid w:val="00EE184E"/>
    <w:rsid w:val="00EE4E2C"/>
    <w:rsid w:val="00EE6E36"/>
    <w:rsid w:val="00EF54BC"/>
    <w:rsid w:val="00F27B1B"/>
    <w:rsid w:val="00F76DC3"/>
    <w:rsid w:val="00F962BD"/>
    <w:rsid w:val="00FA0612"/>
    <w:rsid w:val="00FC1AB8"/>
    <w:rsid w:val="00FC6481"/>
    <w:rsid w:val="00FF2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FCCCC0"/>
  <w15:chartTrackingRefBased/>
  <w15:docId w15:val="{3970ECE7-30EE-4778-BAE5-DBC44F8B3C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hr-HR"/>
    </w:rPr>
  </w:style>
  <w:style w:type="paragraph" w:styleId="Naslov1">
    <w:name w:val="heading 1"/>
    <w:basedOn w:val="Normal"/>
    <w:next w:val="Normal"/>
    <w:link w:val="Naslov1Char"/>
    <w:uiPriority w:val="9"/>
    <w:qFormat/>
    <w:rsid w:val="005F63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slov2">
    <w:name w:val="heading 2"/>
    <w:basedOn w:val="Normal"/>
    <w:next w:val="Normal"/>
    <w:link w:val="Naslov2Char"/>
    <w:uiPriority w:val="9"/>
    <w:semiHidden/>
    <w:unhideWhenUsed/>
    <w:qFormat/>
    <w:rsid w:val="005F63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slov3">
    <w:name w:val="heading 3"/>
    <w:basedOn w:val="Normal"/>
    <w:next w:val="Normal"/>
    <w:link w:val="Naslov3Char"/>
    <w:uiPriority w:val="9"/>
    <w:semiHidden/>
    <w:unhideWhenUsed/>
    <w:qFormat/>
    <w:rsid w:val="005F6339"/>
    <w:pPr>
      <w:keepNext/>
      <w:keepLines/>
      <w:spacing w:before="160" w:after="80"/>
      <w:outlineLvl w:val="2"/>
    </w:pPr>
    <w:rPr>
      <w:rFonts w:eastAsiaTheme="majorEastAsia" w:cstheme="majorBidi"/>
      <w:color w:val="0F4761" w:themeColor="accent1" w:themeShade="BF"/>
      <w:sz w:val="28"/>
      <w:szCs w:val="28"/>
    </w:rPr>
  </w:style>
  <w:style w:type="paragraph" w:styleId="Naslov4">
    <w:name w:val="heading 4"/>
    <w:basedOn w:val="Normal"/>
    <w:next w:val="Normal"/>
    <w:link w:val="Naslov4Char"/>
    <w:uiPriority w:val="9"/>
    <w:semiHidden/>
    <w:unhideWhenUsed/>
    <w:qFormat/>
    <w:rsid w:val="005F6339"/>
    <w:pPr>
      <w:keepNext/>
      <w:keepLines/>
      <w:spacing w:before="80" w:after="40"/>
      <w:outlineLvl w:val="3"/>
    </w:pPr>
    <w:rPr>
      <w:rFonts w:eastAsiaTheme="majorEastAsia" w:cstheme="majorBidi"/>
      <w:i/>
      <w:iCs/>
      <w:color w:val="0F4761" w:themeColor="accent1" w:themeShade="BF"/>
    </w:rPr>
  </w:style>
  <w:style w:type="paragraph" w:styleId="Naslov5">
    <w:name w:val="heading 5"/>
    <w:basedOn w:val="Normal"/>
    <w:next w:val="Normal"/>
    <w:link w:val="Naslov5Char"/>
    <w:uiPriority w:val="9"/>
    <w:semiHidden/>
    <w:unhideWhenUsed/>
    <w:qFormat/>
    <w:rsid w:val="005F6339"/>
    <w:pPr>
      <w:keepNext/>
      <w:keepLines/>
      <w:spacing w:before="80" w:after="40"/>
      <w:outlineLvl w:val="4"/>
    </w:pPr>
    <w:rPr>
      <w:rFonts w:eastAsiaTheme="majorEastAsia" w:cstheme="majorBidi"/>
      <w:color w:val="0F4761" w:themeColor="accent1" w:themeShade="BF"/>
    </w:rPr>
  </w:style>
  <w:style w:type="paragraph" w:styleId="Naslov6">
    <w:name w:val="heading 6"/>
    <w:basedOn w:val="Normal"/>
    <w:next w:val="Normal"/>
    <w:link w:val="Naslov6Char"/>
    <w:uiPriority w:val="9"/>
    <w:semiHidden/>
    <w:unhideWhenUsed/>
    <w:qFormat/>
    <w:rsid w:val="005F6339"/>
    <w:pPr>
      <w:keepNext/>
      <w:keepLines/>
      <w:spacing w:before="40" w:after="0"/>
      <w:outlineLvl w:val="5"/>
    </w:pPr>
    <w:rPr>
      <w:rFonts w:eastAsiaTheme="majorEastAsia" w:cstheme="majorBidi"/>
      <w:i/>
      <w:iCs/>
      <w:color w:val="595959" w:themeColor="text1" w:themeTint="A6"/>
    </w:rPr>
  </w:style>
  <w:style w:type="paragraph" w:styleId="Naslov7">
    <w:name w:val="heading 7"/>
    <w:basedOn w:val="Normal"/>
    <w:next w:val="Normal"/>
    <w:link w:val="Naslov7Char"/>
    <w:uiPriority w:val="9"/>
    <w:semiHidden/>
    <w:unhideWhenUsed/>
    <w:qFormat/>
    <w:rsid w:val="005F6339"/>
    <w:pPr>
      <w:keepNext/>
      <w:keepLines/>
      <w:spacing w:before="40" w:after="0"/>
      <w:outlineLvl w:val="6"/>
    </w:pPr>
    <w:rPr>
      <w:rFonts w:eastAsiaTheme="majorEastAsia" w:cstheme="majorBidi"/>
      <w:color w:val="595959" w:themeColor="text1" w:themeTint="A6"/>
    </w:rPr>
  </w:style>
  <w:style w:type="paragraph" w:styleId="Naslov8">
    <w:name w:val="heading 8"/>
    <w:basedOn w:val="Normal"/>
    <w:next w:val="Normal"/>
    <w:link w:val="Naslov8Char"/>
    <w:uiPriority w:val="9"/>
    <w:semiHidden/>
    <w:unhideWhenUsed/>
    <w:qFormat/>
    <w:rsid w:val="005F6339"/>
    <w:pPr>
      <w:keepNext/>
      <w:keepLines/>
      <w:spacing w:after="0"/>
      <w:outlineLvl w:val="7"/>
    </w:pPr>
    <w:rPr>
      <w:rFonts w:eastAsiaTheme="majorEastAsia" w:cstheme="majorBidi"/>
      <w:i/>
      <w:iCs/>
      <w:color w:val="272727" w:themeColor="text1" w:themeTint="D8"/>
    </w:rPr>
  </w:style>
  <w:style w:type="paragraph" w:styleId="Naslov9">
    <w:name w:val="heading 9"/>
    <w:basedOn w:val="Normal"/>
    <w:next w:val="Normal"/>
    <w:link w:val="Naslov9Char"/>
    <w:uiPriority w:val="9"/>
    <w:semiHidden/>
    <w:unhideWhenUsed/>
    <w:qFormat/>
    <w:rsid w:val="005F6339"/>
    <w:pPr>
      <w:keepNext/>
      <w:keepLines/>
      <w:spacing w:after="0"/>
      <w:outlineLvl w:val="8"/>
    </w:pPr>
    <w:rPr>
      <w:rFonts w:eastAsiaTheme="majorEastAsia" w:cstheme="majorBidi"/>
      <w:color w:val="272727" w:themeColor="text1" w:themeTint="D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F6339"/>
    <w:rPr>
      <w:rFonts w:asciiTheme="majorHAnsi" w:eastAsiaTheme="majorEastAsia" w:hAnsiTheme="majorHAnsi" w:cstheme="majorBidi"/>
      <w:color w:val="0F4761" w:themeColor="accent1" w:themeShade="BF"/>
      <w:sz w:val="40"/>
      <w:szCs w:val="40"/>
    </w:rPr>
  </w:style>
  <w:style w:type="character" w:customStyle="1" w:styleId="Naslov2Char">
    <w:name w:val="Naslov 2 Char"/>
    <w:basedOn w:val="Zadanifontodlomka"/>
    <w:link w:val="Naslov2"/>
    <w:uiPriority w:val="9"/>
    <w:semiHidden/>
    <w:rsid w:val="005F6339"/>
    <w:rPr>
      <w:rFonts w:asciiTheme="majorHAnsi" w:eastAsiaTheme="majorEastAsia" w:hAnsiTheme="majorHAnsi" w:cstheme="majorBidi"/>
      <w:color w:val="0F4761" w:themeColor="accent1" w:themeShade="BF"/>
      <w:sz w:val="32"/>
      <w:szCs w:val="32"/>
    </w:rPr>
  </w:style>
  <w:style w:type="character" w:customStyle="1" w:styleId="Naslov3Char">
    <w:name w:val="Naslov 3 Char"/>
    <w:basedOn w:val="Zadanifontodlomka"/>
    <w:link w:val="Naslov3"/>
    <w:uiPriority w:val="9"/>
    <w:semiHidden/>
    <w:rsid w:val="005F6339"/>
    <w:rPr>
      <w:rFonts w:eastAsiaTheme="majorEastAsia" w:cstheme="majorBidi"/>
      <w:color w:val="0F4761" w:themeColor="accent1" w:themeShade="BF"/>
      <w:sz w:val="28"/>
      <w:szCs w:val="28"/>
    </w:rPr>
  </w:style>
  <w:style w:type="character" w:customStyle="1" w:styleId="Naslov4Char">
    <w:name w:val="Naslov 4 Char"/>
    <w:basedOn w:val="Zadanifontodlomka"/>
    <w:link w:val="Naslov4"/>
    <w:uiPriority w:val="9"/>
    <w:semiHidden/>
    <w:rsid w:val="005F6339"/>
    <w:rPr>
      <w:rFonts w:eastAsiaTheme="majorEastAsia" w:cstheme="majorBidi"/>
      <w:i/>
      <w:iCs/>
      <w:color w:val="0F4761" w:themeColor="accent1" w:themeShade="BF"/>
    </w:rPr>
  </w:style>
  <w:style w:type="character" w:customStyle="1" w:styleId="Naslov5Char">
    <w:name w:val="Naslov 5 Char"/>
    <w:basedOn w:val="Zadanifontodlomka"/>
    <w:link w:val="Naslov5"/>
    <w:uiPriority w:val="9"/>
    <w:semiHidden/>
    <w:rsid w:val="005F6339"/>
    <w:rPr>
      <w:rFonts w:eastAsiaTheme="majorEastAsia" w:cstheme="majorBidi"/>
      <w:color w:val="0F4761" w:themeColor="accent1" w:themeShade="BF"/>
    </w:rPr>
  </w:style>
  <w:style w:type="character" w:customStyle="1" w:styleId="Naslov6Char">
    <w:name w:val="Naslov 6 Char"/>
    <w:basedOn w:val="Zadanifontodlomka"/>
    <w:link w:val="Naslov6"/>
    <w:uiPriority w:val="9"/>
    <w:semiHidden/>
    <w:rsid w:val="005F6339"/>
    <w:rPr>
      <w:rFonts w:eastAsiaTheme="majorEastAsia" w:cstheme="majorBidi"/>
      <w:i/>
      <w:iCs/>
      <w:color w:val="595959" w:themeColor="text1" w:themeTint="A6"/>
    </w:rPr>
  </w:style>
  <w:style w:type="character" w:customStyle="1" w:styleId="Naslov7Char">
    <w:name w:val="Naslov 7 Char"/>
    <w:basedOn w:val="Zadanifontodlomka"/>
    <w:link w:val="Naslov7"/>
    <w:uiPriority w:val="9"/>
    <w:semiHidden/>
    <w:rsid w:val="005F6339"/>
    <w:rPr>
      <w:rFonts w:eastAsiaTheme="majorEastAsia" w:cstheme="majorBidi"/>
      <w:color w:val="595959" w:themeColor="text1" w:themeTint="A6"/>
    </w:rPr>
  </w:style>
  <w:style w:type="character" w:customStyle="1" w:styleId="Naslov8Char">
    <w:name w:val="Naslov 8 Char"/>
    <w:basedOn w:val="Zadanifontodlomka"/>
    <w:link w:val="Naslov8"/>
    <w:uiPriority w:val="9"/>
    <w:semiHidden/>
    <w:rsid w:val="005F6339"/>
    <w:rPr>
      <w:rFonts w:eastAsiaTheme="majorEastAsia" w:cstheme="majorBidi"/>
      <w:i/>
      <w:iCs/>
      <w:color w:val="272727" w:themeColor="text1" w:themeTint="D8"/>
    </w:rPr>
  </w:style>
  <w:style w:type="character" w:customStyle="1" w:styleId="Naslov9Char">
    <w:name w:val="Naslov 9 Char"/>
    <w:basedOn w:val="Zadanifontodlomka"/>
    <w:link w:val="Naslov9"/>
    <w:uiPriority w:val="9"/>
    <w:semiHidden/>
    <w:rsid w:val="005F6339"/>
    <w:rPr>
      <w:rFonts w:eastAsiaTheme="majorEastAsia" w:cstheme="majorBidi"/>
      <w:color w:val="272727" w:themeColor="text1" w:themeTint="D8"/>
    </w:rPr>
  </w:style>
  <w:style w:type="paragraph" w:styleId="Naslov">
    <w:name w:val="Title"/>
    <w:basedOn w:val="Normal"/>
    <w:next w:val="Normal"/>
    <w:link w:val="NaslovChar"/>
    <w:uiPriority w:val="10"/>
    <w:qFormat/>
    <w:rsid w:val="005F63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5F6339"/>
    <w:rPr>
      <w:rFonts w:asciiTheme="majorHAnsi" w:eastAsiaTheme="majorEastAsia" w:hAnsiTheme="majorHAnsi" w:cstheme="majorBidi"/>
      <w:spacing w:val="-10"/>
      <w:kern w:val="28"/>
      <w:sz w:val="56"/>
      <w:szCs w:val="56"/>
    </w:rPr>
  </w:style>
  <w:style w:type="paragraph" w:styleId="Podnaslov">
    <w:name w:val="Subtitle"/>
    <w:basedOn w:val="Normal"/>
    <w:next w:val="Normal"/>
    <w:link w:val="PodnaslovChar"/>
    <w:uiPriority w:val="11"/>
    <w:qFormat/>
    <w:rsid w:val="005F6339"/>
    <w:pPr>
      <w:numPr>
        <w:ilvl w:val="1"/>
      </w:numPr>
    </w:pPr>
    <w:rPr>
      <w:rFonts w:eastAsiaTheme="majorEastAsia" w:cstheme="majorBidi"/>
      <w:color w:val="595959" w:themeColor="text1" w:themeTint="A6"/>
      <w:spacing w:val="15"/>
      <w:sz w:val="28"/>
      <w:szCs w:val="28"/>
    </w:rPr>
  </w:style>
  <w:style w:type="character" w:customStyle="1" w:styleId="PodnaslovChar">
    <w:name w:val="Podnaslov Char"/>
    <w:basedOn w:val="Zadanifontodlomka"/>
    <w:link w:val="Podnaslov"/>
    <w:uiPriority w:val="11"/>
    <w:rsid w:val="005F6339"/>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5F6339"/>
    <w:pPr>
      <w:spacing w:before="160"/>
      <w:jc w:val="center"/>
    </w:pPr>
    <w:rPr>
      <w:i/>
      <w:iCs/>
      <w:color w:val="404040" w:themeColor="text1" w:themeTint="BF"/>
    </w:rPr>
  </w:style>
  <w:style w:type="character" w:customStyle="1" w:styleId="CitatChar">
    <w:name w:val="Citat Char"/>
    <w:basedOn w:val="Zadanifontodlomka"/>
    <w:link w:val="Citat"/>
    <w:uiPriority w:val="29"/>
    <w:rsid w:val="005F6339"/>
    <w:rPr>
      <w:i/>
      <w:iCs/>
      <w:color w:val="404040" w:themeColor="text1" w:themeTint="BF"/>
    </w:rPr>
  </w:style>
  <w:style w:type="paragraph" w:styleId="Odlomakpopisa">
    <w:name w:val="List Paragraph"/>
    <w:basedOn w:val="Normal"/>
    <w:uiPriority w:val="34"/>
    <w:qFormat/>
    <w:rsid w:val="005F6339"/>
    <w:pPr>
      <w:ind w:left="720"/>
      <w:contextualSpacing/>
    </w:pPr>
  </w:style>
  <w:style w:type="character" w:styleId="Jakoisticanje">
    <w:name w:val="Intense Emphasis"/>
    <w:basedOn w:val="Zadanifontodlomka"/>
    <w:uiPriority w:val="21"/>
    <w:qFormat/>
    <w:rsid w:val="005F6339"/>
    <w:rPr>
      <w:i/>
      <w:iCs/>
      <w:color w:val="0F4761" w:themeColor="accent1" w:themeShade="BF"/>
    </w:rPr>
  </w:style>
  <w:style w:type="paragraph" w:styleId="Naglaencitat">
    <w:name w:val="Intense Quote"/>
    <w:basedOn w:val="Normal"/>
    <w:next w:val="Normal"/>
    <w:link w:val="NaglaencitatChar"/>
    <w:uiPriority w:val="30"/>
    <w:qFormat/>
    <w:rsid w:val="005F63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aglaencitatChar">
    <w:name w:val="Naglašen citat Char"/>
    <w:basedOn w:val="Zadanifontodlomka"/>
    <w:link w:val="Naglaencitat"/>
    <w:uiPriority w:val="30"/>
    <w:rsid w:val="005F6339"/>
    <w:rPr>
      <w:i/>
      <w:iCs/>
      <w:color w:val="0F4761" w:themeColor="accent1" w:themeShade="BF"/>
    </w:rPr>
  </w:style>
  <w:style w:type="character" w:styleId="Istaknutareferenca">
    <w:name w:val="Intense Reference"/>
    <w:basedOn w:val="Zadanifontodlomka"/>
    <w:uiPriority w:val="32"/>
    <w:qFormat/>
    <w:rsid w:val="005F6339"/>
    <w:rPr>
      <w:b/>
      <w:bCs/>
      <w:smallCaps/>
      <w:color w:val="0F4761" w:themeColor="accent1" w:themeShade="BF"/>
      <w:spacing w:val="5"/>
    </w:rPr>
  </w:style>
  <w:style w:type="paragraph" w:styleId="StandardWeb">
    <w:name w:val="Normal (Web)"/>
    <w:basedOn w:val="Normal"/>
    <w:uiPriority w:val="99"/>
    <w:unhideWhenUsed/>
    <w:rsid w:val="005F6339"/>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Referencakomentara">
    <w:name w:val="annotation reference"/>
    <w:basedOn w:val="Zadanifontodlomka"/>
    <w:uiPriority w:val="99"/>
    <w:semiHidden/>
    <w:unhideWhenUsed/>
    <w:rsid w:val="00F27B1B"/>
    <w:rPr>
      <w:sz w:val="16"/>
      <w:szCs w:val="16"/>
    </w:rPr>
  </w:style>
  <w:style w:type="paragraph" w:styleId="Tekstkomentara">
    <w:name w:val="annotation text"/>
    <w:basedOn w:val="Normal"/>
    <w:link w:val="TekstkomentaraChar"/>
    <w:uiPriority w:val="99"/>
    <w:unhideWhenUsed/>
    <w:rsid w:val="00F27B1B"/>
    <w:pPr>
      <w:spacing w:line="240" w:lineRule="auto"/>
    </w:pPr>
    <w:rPr>
      <w:sz w:val="20"/>
      <w:szCs w:val="20"/>
    </w:rPr>
  </w:style>
  <w:style w:type="character" w:customStyle="1" w:styleId="TekstkomentaraChar">
    <w:name w:val="Tekst komentara Char"/>
    <w:basedOn w:val="Zadanifontodlomka"/>
    <w:link w:val="Tekstkomentara"/>
    <w:uiPriority w:val="99"/>
    <w:rsid w:val="00F27B1B"/>
    <w:rPr>
      <w:sz w:val="20"/>
      <w:szCs w:val="20"/>
      <w:lang w:val="hr-HR"/>
    </w:rPr>
  </w:style>
  <w:style w:type="paragraph" w:styleId="Predmetkomentara">
    <w:name w:val="annotation subject"/>
    <w:basedOn w:val="Tekstkomentara"/>
    <w:next w:val="Tekstkomentara"/>
    <w:link w:val="PredmetkomentaraChar"/>
    <w:uiPriority w:val="99"/>
    <w:semiHidden/>
    <w:unhideWhenUsed/>
    <w:rsid w:val="00F27B1B"/>
    <w:rPr>
      <w:b/>
      <w:bCs/>
    </w:rPr>
  </w:style>
  <w:style w:type="character" w:customStyle="1" w:styleId="PredmetkomentaraChar">
    <w:name w:val="Predmet komentara Char"/>
    <w:basedOn w:val="TekstkomentaraChar"/>
    <w:link w:val="Predmetkomentara"/>
    <w:uiPriority w:val="99"/>
    <w:semiHidden/>
    <w:rsid w:val="00F27B1B"/>
    <w:rPr>
      <w:b/>
      <w:bCs/>
      <w:sz w:val="20"/>
      <w:szCs w:val="20"/>
      <w:lang w:val="hr-HR"/>
    </w:rPr>
  </w:style>
  <w:style w:type="paragraph" w:customStyle="1" w:styleId="Default">
    <w:name w:val="Default"/>
    <w:rsid w:val="00755E2F"/>
    <w:pPr>
      <w:autoSpaceDE w:val="0"/>
      <w:autoSpaceDN w:val="0"/>
      <w:adjustRightInd w:val="0"/>
      <w:spacing w:after="0" w:line="240" w:lineRule="auto"/>
    </w:pPr>
    <w:rPr>
      <w:rFonts w:ascii="Times New Roman" w:eastAsia="Times New Roman" w:hAnsi="Times New Roman" w:cs="Times New Roman"/>
      <w:color w:val="000000"/>
      <w:kern w:val="0"/>
      <w:lang w:val="hr-H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480000">
      <w:bodyDiv w:val="1"/>
      <w:marLeft w:val="0"/>
      <w:marRight w:val="0"/>
      <w:marTop w:val="0"/>
      <w:marBottom w:val="0"/>
      <w:divBdr>
        <w:top w:val="none" w:sz="0" w:space="0" w:color="auto"/>
        <w:left w:val="none" w:sz="0" w:space="0" w:color="auto"/>
        <w:bottom w:val="none" w:sz="0" w:space="0" w:color="auto"/>
        <w:right w:val="none" w:sz="0" w:space="0" w:color="auto"/>
      </w:divBdr>
    </w:div>
    <w:div w:id="1666664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3194</Words>
  <Characters>18208</Characters>
  <Application>Microsoft Office Word</Application>
  <DocSecurity>0</DocSecurity>
  <Lines>151</Lines>
  <Paragraphs>42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Zlata Torbarina</dc:creator>
  <cp:keywords/>
  <dc:description/>
  <cp:lastModifiedBy>Tamara Sergo</cp:lastModifiedBy>
  <cp:revision>2</cp:revision>
  <cp:lastPrinted>2025-06-04T10:07:00Z</cp:lastPrinted>
  <dcterms:created xsi:type="dcterms:W3CDTF">2025-06-06T08:16:00Z</dcterms:created>
  <dcterms:modified xsi:type="dcterms:W3CDTF">2025-06-06T08:16:00Z</dcterms:modified>
</cp:coreProperties>
</file>